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0D5">
    <v:background id="_x0000_s1025" o:bwmode="white" fillcolor="#fff0d5" o:targetscreensize="1024,768">
      <v:fill color2="#e1ffe1" angle="-135" focus="-50%" type="gradient"/>
    </v:background>
  </w:background>
  <w:body>
    <w:p w:rsidR="002E3060" w:rsidRPr="00C649BA" w:rsidRDefault="001A1727" w:rsidP="00C649BA">
      <w:pPr>
        <w:pStyle w:val="a6"/>
        <w:spacing w:before="0" w:beforeAutospacing="0" w:after="0" w:afterAutospacing="0"/>
        <w:ind w:left="-284" w:right="-283"/>
        <w:jc w:val="center"/>
        <w:rPr>
          <w:rFonts w:ascii="1 Amazone M" w:hAnsi="1 Amazone M"/>
          <w:b/>
          <w:bCs/>
          <w:sz w:val="44"/>
        </w:rPr>
      </w:pPr>
      <w:bookmarkStart w:id="0" w:name="_GoBack"/>
      <w:bookmarkEnd w:id="0"/>
      <w:r w:rsidRPr="00C649BA">
        <w:rPr>
          <w:noProof/>
          <w:sz w:val="2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-33655</wp:posOffset>
            </wp:positionV>
            <wp:extent cx="1352550" cy="1390650"/>
            <wp:effectExtent l="0" t="0" r="0" b="0"/>
            <wp:wrapTight wrapText="bothSides">
              <wp:wrapPolygon edited="0">
                <wp:start x="12473" y="296"/>
                <wp:lineTo x="5780" y="1184"/>
                <wp:lineTo x="1825" y="2959"/>
                <wp:lineTo x="2130" y="5622"/>
                <wp:lineTo x="608" y="7397"/>
                <wp:lineTo x="608" y="10060"/>
                <wp:lineTo x="2738" y="10356"/>
                <wp:lineTo x="2738" y="21008"/>
                <wp:lineTo x="17645" y="21008"/>
                <wp:lineTo x="18558" y="19825"/>
                <wp:lineTo x="18558" y="10356"/>
                <wp:lineTo x="20992" y="5622"/>
                <wp:lineTo x="21296" y="4142"/>
                <wp:lineTo x="19775" y="2071"/>
                <wp:lineTo x="17645" y="296"/>
                <wp:lineTo x="12473" y="296"/>
              </wp:wrapPolygon>
            </wp:wrapTight>
            <wp:docPr id="6" name="Рисунок 6" descr="http://eksmo.ru/upload/iblock/159/logo_wh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smo.ru/upload/iblock/159/logo_white_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BA">
        <w:rPr>
          <w:rFonts w:ascii="1 Amazone M" w:hAnsi="1 Amazone M"/>
          <w:b/>
          <w:bCs/>
          <w:sz w:val="44"/>
        </w:rPr>
        <w:t xml:space="preserve"> </w:t>
      </w:r>
      <w:r w:rsidR="002E3060" w:rsidRPr="00C649BA">
        <w:rPr>
          <w:rFonts w:ascii="1 Amazone M" w:hAnsi="1 Amazone M"/>
          <w:b/>
          <w:bCs/>
          <w:sz w:val="44"/>
        </w:rPr>
        <w:t>Централизованная библиотечная система</w:t>
      </w:r>
    </w:p>
    <w:p w:rsidR="002E3060" w:rsidRDefault="002E3060" w:rsidP="00C649BA">
      <w:pPr>
        <w:pStyle w:val="a6"/>
        <w:spacing w:before="0" w:beforeAutospacing="0" w:after="0" w:afterAutospacing="0"/>
        <w:ind w:left="-425" w:right="-283"/>
        <w:jc w:val="center"/>
        <w:rPr>
          <w:rFonts w:ascii="1 Amazone M" w:hAnsi="1 Amazone M"/>
          <w:b/>
          <w:bCs/>
          <w:sz w:val="44"/>
        </w:rPr>
      </w:pPr>
      <w:r w:rsidRPr="00C649BA">
        <w:rPr>
          <w:rFonts w:ascii="1 Amazone M" w:hAnsi="1 Amazone M"/>
          <w:b/>
          <w:bCs/>
          <w:sz w:val="44"/>
        </w:rPr>
        <w:t>Электронный читальный зал</w:t>
      </w:r>
    </w:p>
    <w:p w:rsidR="00C649BA" w:rsidRDefault="00C649BA" w:rsidP="00C649BA">
      <w:pPr>
        <w:pStyle w:val="a6"/>
        <w:spacing w:before="0" w:beforeAutospacing="0" w:after="0" w:afterAutospacing="0"/>
        <w:ind w:left="-425" w:right="-283"/>
        <w:jc w:val="center"/>
        <w:rPr>
          <w:rFonts w:ascii="1 Amazone M" w:hAnsi="1 Amazone M"/>
          <w:b/>
          <w:bCs/>
          <w:sz w:val="44"/>
        </w:rPr>
      </w:pPr>
    </w:p>
    <w:p w:rsidR="00C649BA" w:rsidRPr="00C649BA" w:rsidRDefault="00C649BA" w:rsidP="00C649BA">
      <w:pPr>
        <w:pStyle w:val="a6"/>
        <w:spacing w:before="0" w:beforeAutospacing="0" w:after="0" w:afterAutospacing="0"/>
        <w:ind w:left="-425" w:right="-283"/>
        <w:jc w:val="center"/>
        <w:rPr>
          <w:rFonts w:ascii="1 Amazone M" w:hAnsi="1 Amazone M"/>
          <w:b/>
          <w:bCs/>
          <w:sz w:val="44"/>
        </w:rPr>
      </w:pPr>
    </w:p>
    <w:p w:rsidR="002E3060" w:rsidRDefault="002E3060" w:rsidP="002E3060">
      <w:pPr>
        <w:pStyle w:val="a6"/>
        <w:spacing w:before="0" w:beforeAutospacing="0" w:after="0" w:afterAutospacing="0"/>
        <w:ind w:left="-425"/>
        <w:jc w:val="center"/>
        <w:rPr>
          <w:rFonts w:ascii="1 Amazone M" w:hAnsi="1 Amazone M"/>
          <w:b/>
          <w:bCs/>
          <w:sz w:val="48"/>
        </w:rPr>
      </w:pPr>
    </w:p>
    <w:p w:rsidR="002E3060" w:rsidRPr="00C649BA" w:rsidRDefault="002E3060" w:rsidP="002E3060">
      <w:pPr>
        <w:pStyle w:val="a6"/>
        <w:spacing w:before="0" w:beforeAutospacing="0" w:after="0" w:afterAutospacing="0"/>
        <w:ind w:left="-425"/>
        <w:jc w:val="center"/>
        <w:rPr>
          <w:rFonts w:ascii="1 Amazone M" w:hAnsi="1 Amazone M"/>
          <w:b/>
          <w:bCs/>
        </w:rPr>
      </w:pPr>
    </w:p>
    <w:p w:rsidR="002E3060" w:rsidRPr="002E3060" w:rsidRDefault="001A1727" w:rsidP="002E3060">
      <w:pPr>
        <w:pStyle w:val="a6"/>
        <w:spacing w:before="0" w:beforeAutospacing="0" w:after="0" w:afterAutospacing="0"/>
        <w:ind w:left="-425"/>
        <w:jc w:val="center"/>
        <w:rPr>
          <w:rFonts w:ascii="1 Amazone M" w:hAnsi="1 Amazone M"/>
          <w:b/>
          <w:bCs/>
          <w:sz w:val="4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100965</wp:posOffset>
            </wp:positionV>
            <wp:extent cx="4627880" cy="1961515"/>
            <wp:effectExtent l="0" t="0" r="0" b="0"/>
            <wp:wrapTight wrapText="bothSides">
              <wp:wrapPolygon edited="0">
                <wp:start x="6313" y="629"/>
                <wp:lineTo x="2845" y="2098"/>
                <wp:lineTo x="1067" y="3356"/>
                <wp:lineTo x="1156" y="4405"/>
                <wp:lineTo x="1600" y="7762"/>
                <wp:lineTo x="1156" y="9230"/>
                <wp:lineTo x="1156" y="10069"/>
                <wp:lineTo x="1512" y="11118"/>
                <wp:lineTo x="1600" y="14475"/>
                <wp:lineTo x="1245" y="15314"/>
                <wp:lineTo x="1334" y="15733"/>
                <wp:lineTo x="2223" y="17831"/>
                <wp:lineTo x="2045" y="19719"/>
                <wp:lineTo x="4357" y="20558"/>
                <wp:lineTo x="4801" y="20558"/>
                <wp:lineTo x="5602" y="20139"/>
                <wp:lineTo x="7913" y="18460"/>
                <wp:lineTo x="18672" y="17831"/>
                <wp:lineTo x="20628" y="17411"/>
                <wp:lineTo x="20361" y="11328"/>
                <wp:lineTo x="19917" y="11118"/>
                <wp:lineTo x="19205" y="7762"/>
                <wp:lineTo x="20183" y="4825"/>
                <wp:lineTo x="20361" y="2727"/>
                <wp:lineTo x="17516" y="2098"/>
                <wp:lineTo x="7113" y="629"/>
                <wp:lineTo x="6313" y="629"/>
              </wp:wrapPolygon>
            </wp:wrapTight>
            <wp:docPr id="2" name="Рисунок 2" descr="&amp;Pcy;&amp;rcy;&amp;iecy;&amp;zcy;&amp;iecy;&amp;ncy;&amp;tcy;&amp;acy;&amp;tscy;&amp;icy;&amp;yacy; &amp;Vcy;&amp;scy;&amp;iecy;&amp;rcy;&amp;ocy;&amp;scy;&amp;scy;&amp;icy;&amp;jcy;&amp;scy;&amp;kcy;&amp;ocy;&amp;gcy;&amp;ocy; &amp;kcy;&amp;ocy;&amp;ncy;&amp;kcy;&amp;ucy;&amp;rcy;&amp;scy; &amp;bcy;&amp;ucy;&amp;kcy;&amp;tcy;&amp;rcy;&amp;iecy;&amp;jcy;&amp;lcy;&amp;iecy;&amp;rcy;&amp;ocy;&amp;vcy; - &amp;dcy;&amp;icy;&amp;scy;&amp;kcy;&amp;ucy;&amp;scy;&amp;scy;&amp;icy;&amp;yacy; &amp;vcy; &amp;Mcy;&amp;ocy;&amp;scy;&amp;kcy;&amp;vcy;&amp;iecy;, 21 &amp;ncy;&amp;ocy;&amp;yacy;&amp;bcy;&amp;rcy;&amp;yacy; 2012, Dome - &amp;scy;&amp;ocy;&amp;bcy;&amp;ycy;&amp;tcy;&amp;icy;&amp;yacy; Look A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iecy;&amp;zcy;&amp;iecy;&amp;ncy;&amp;tcy;&amp;acy;&amp;tscy;&amp;icy;&amp;yacy; &amp;Vcy;&amp;scy;&amp;iecy;&amp;rcy;&amp;ocy;&amp;scy;&amp;scy;&amp;icy;&amp;jcy;&amp;scy;&amp;kcy;&amp;ocy;&amp;gcy;&amp;ocy; &amp;kcy;&amp;ocy;&amp;ncy;&amp;kcy;&amp;ucy;&amp;rcy;&amp;scy; &amp;bcy;&amp;ucy;&amp;kcy;&amp;tcy;&amp;rcy;&amp;iecy;&amp;jcy;&amp;lcy;&amp;iecy;&amp;rcy;&amp;ocy;&amp;vcy; - &amp;dcy;&amp;icy;&amp;scy;&amp;kcy;&amp;ucy;&amp;scy;&amp;scy;&amp;icy;&amp;yacy; &amp;vcy; &amp;Mcy;&amp;ocy;&amp;scy;&amp;kcy;&amp;vcy;&amp;iecy;, 21 &amp;ncy;&amp;ocy;&amp;yacy;&amp;bcy;&amp;rcy;&amp;yacy; 2012, Dome - &amp;scy;&amp;ocy;&amp;bcy;&amp;ycy;&amp;tcy;&amp;icy;&amp;yacy; Look At M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6" b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060" w:rsidRDefault="002E3060" w:rsidP="006C442C">
      <w:pPr>
        <w:pStyle w:val="a6"/>
        <w:rPr>
          <w:b/>
          <w:bCs/>
        </w:rPr>
      </w:pPr>
    </w:p>
    <w:p w:rsidR="002E3060" w:rsidRDefault="002E3060" w:rsidP="006C442C">
      <w:pPr>
        <w:pStyle w:val="a6"/>
        <w:rPr>
          <w:b/>
          <w:bCs/>
        </w:rPr>
      </w:pPr>
    </w:p>
    <w:p w:rsidR="002E3060" w:rsidRDefault="002E3060" w:rsidP="006C442C">
      <w:pPr>
        <w:pStyle w:val="a6"/>
        <w:rPr>
          <w:b/>
          <w:bCs/>
        </w:rPr>
      </w:pPr>
    </w:p>
    <w:p w:rsidR="002E3060" w:rsidRDefault="002E3060" w:rsidP="006C442C">
      <w:pPr>
        <w:pStyle w:val="a6"/>
        <w:rPr>
          <w:b/>
          <w:bCs/>
        </w:rPr>
      </w:pPr>
    </w:p>
    <w:p w:rsidR="002E3060" w:rsidRDefault="002E3060" w:rsidP="006C442C">
      <w:pPr>
        <w:pStyle w:val="a6"/>
        <w:rPr>
          <w:b/>
          <w:bCs/>
        </w:rPr>
      </w:pPr>
    </w:p>
    <w:p w:rsidR="002E3060" w:rsidRDefault="001A1727" w:rsidP="006C442C">
      <w:pPr>
        <w:pStyle w:val="a6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221615</wp:posOffset>
                </wp:positionV>
                <wp:extent cx="6172200" cy="409575"/>
                <wp:effectExtent l="19050" t="69850" r="47625" b="15875"/>
                <wp:wrapTight wrapText="bothSides">
                  <wp:wrapPolygon edited="0">
                    <wp:start x="1600" y="-502"/>
                    <wp:lineTo x="-67" y="-502"/>
                    <wp:lineTo x="-67" y="4521"/>
                    <wp:lineTo x="67" y="7535"/>
                    <wp:lineTo x="67" y="18084"/>
                    <wp:lineTo x="12167" y="21600"/>
                    <wp:lineTo x="19433" y="21600"/>
                    <wp:lineTo x="19733" y="21600"/>
                    <wp:lineTo x="20300" y="21600"/>
                    <wp:lineTo x="21667" y="17581"/>
                    <wp:lineTo x="21633" y="14065"/>
                    <wp:lineTo x="21433" y="7535"/>
                    <wp:lineTo x="21633" y="3516"/>
                    <wp:lineTo x="21533" y="502"/>
                    <wp:lineTo x="20967" y="-502"/>
                    <wp:lineTo x="1600" y="-502"/>
                  </wp:wrapPolygon>
                </wp:wrapTight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1727" w:rsidRDefault="001A1727" w:rsidP="001A172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omCasual" w:hAnsi="DomCasual"/>
                                <w:color w:val="FFFFCC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памятка для начинающих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31.8pt;margin-top:17.45pt;width:486pt;height:32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" filled="f" stroked="f">
                <o:lock v:ext="edit" shapetype="t"/>
                <v:textbox style="mso-fit-shape-to-text:t">
                  <w:txbxContent>
                    <w:p w:rsidR="001A1727" w:rsidRDefault="001A1727" w:rsidP="001A172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omCasual" w:hAnsi="DomCasual"/>
                          <w:color w:val="FFFFCC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памятка для начинающих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3060" w:rsidRDefault="001A1727" w:rsidP="006C442C">
      <w:pPr>
        <w:pStyle w:val="a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192405</wp:posOffset>
            </wp:positionV>
            <wp:extent cx="5724525" cy="3215640"/>
            <wp:effectExtent l="0" t="0" r="0" b="0"/>
            <wp:wrapTight wrapText="bothSides">
              <wp:wrapPolygon edited="0">
                <wp:start x="0" y="0"/>
                <wp:lineTo x="0" y="128"/>
                <wp:lineTo x="2444" y="4095"/>
                <wp:lineTo x="5103" y="8190"/>
                <wp:lineTo x="0" y="15355"/>
                <wp:lineTo x="0" y="15739"/>
                <wp:lineTo x="7907" y="16379"/>
                <wp:lineTo x="7907" y="21498"/>
                <wp:lineTo x="21564" y="21498"/>
                <wp:lineTo x="21564" y="7038"/>
                <wp:lineTo x="7332" y="6142"/>
                <wp:lineTo x="18042" y="6142"/>
                <wp:lineTo x="18401" y="6014"/>
                <wp:lineTo x="14448" y="0"/>
                <wp:lineTo x="0" y="0"/>
              </wp:wrapPolygon>
            </wp:wrapTight>
            <wp:docPr id="4" name="Рисунок 4" descr="&amp;Pcy;&amp;iecy;&amp;rcy;&amp;scy;&amp;ocy;&amp;ncy;&amp;acy;&amp;lcy;&amp;softcy;&amp;ncy;&amp;ycy;&amp;jcy; &amp;scy;&amp;acy;&amp;jcy;&amp;tcy; - &amp;Bcy;&amp;ucy;&amp;kcy;&amp;tcy;&amp;rcy;&amp;iecy;&amp;jcy;&amp;lcy;&amp;ie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iecy;&amp;rcy;&amp;scy;&amp;ocy;&amp;ncy;&amp;acy;&amp;lcy;&amp;softcy;&amp;ncy;&amp;ycy;&amp;jcy; &amp;scy;&amp;acy;&amp;jcy;&amp;tcy; - &amp;Bcy;&amp;ucy;&amp;kcy;&amp;tcy;&amp;rcy;&amp;iecy;&amp;jcy;&amp;l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060" w:rsidRDefault="002E3060" w:rsidP="006C442C">
      <w:pPr>
        <w:pStyle w:val="a6"/>
        <w:rPr>
          <w:b/>
          <w:bCs/>
        </w:rPr>
      </w:pPr>
    </w:p>
    <w:p w:rsidR="002E3060" w:rsidRPr="002E3060" w:rsidRDefault="002E3060" w:rsidP="002E3060">
      <w:pPr>
        <w:pStyle w:val="a6"/>
        <w:ind w:left="-426"/>
        <w:jc w:val="center"/>
        <w:rPr>
          <w:b/>
          <w:bCs/>
          <w:sz w:val="32"/>
        </w:rPr>
      </w:pPr>
      <w:r w:rsidRPr="002E3060">
        <w:rPr>
          <w:b/>
          <w:bCs/>
          <w:sz w:val="32"/>
        </w:rPr>
        <w:t>Ишимбай, 2015</w:t>
      </w:r>
    </w:p>
    <w:p w:rsidR="00401199" w:rsidRDefault="001A1727" w:rsidP="006C442C">
      <w:pPr>
        <w:pStyle w:val="a6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266700</wp:posOffset>
            </wp:positionV>
            <wp:extent cx="5292725" cy="6593205"/>
            <wp:effectExtent l="0" t="0" r="0" b="0"/>
            <wp:wrapTight wrapText="bothSides">
              <wp:wrapPolygon edited="0">
                <wp:start x="8241" y="0"/>
                <wp:lineTo x="7930" y="0"/>
                <wp:lineTo x="2877" y="936"/>
                <wp:lineTo x="1944" y="1435"/>
                <wp:lineTo x="1944" y="1935"/>
                <wp:lineTo x="2566" y="1997"/>
                <wp:lineTo x="2255" y="2372"/>
                <wp:lineTo x="1788" y="2996"/>
                <wp:lineTo x="1555" y="3994"/>
                <wp:lineTo x="1088" y="6990"/>
                <wp:lineTo x="544" y="7988"/>
                <wp:lineTo x="155" y="8987"/>
                <wp:lineTo x="0" y="9736"/>
                <wp:lineTo x="0" y="12232"/>
                <wp:lineTo x="78" y="12981"/>
                <wp:lineTo x="389" y="13980"/>
                <wp:lineTo x="933" y="14978"/>
                <wp:lineTo x="1555" y="15977"/>
                <wp:lineTo x="2488" y="16975"/>
                <wp:lineTo x="2566" y="19971"/>
                <wp:lineTo x="2877" y="20970"/>
                <wp:lineTo x="3265" y="21531"/>
                <wp:lineTo x="3343" y="21531"/>
                <wp:lineTo x="3809" y="21531"/>
                <wp:lineTo x="3887" y="21531"/>
                <wp:lineTo x="4198" y="20970"/>
                <wp:lineTo x="6064" y="19971"/>
                <wp:lineTo x="9174" y="19971"/>
                <wp:lineTo x="16871" y="19285"/>
                <wp:lineTo x="16948" y="18973"/>
                <wp:lineTo x="18037" y="18099"/>
                <wp:lineTo x="18270" y="16975"/>
                <wp:lineTo x="19203" y="15977"/>
                <wp:lineTo x="20369" y="13980"/>
                <wp:lineTo x="21457" y="12981"/>
                <wp:lineTo x="21535" y="12732"/>
                <wp:lineTo x="21535" y="12170"/>
                <wp:lineTo x="21224" y="11983"/>
                <wp:lineTo x="21535" y="10922"/>
                <wp:lineTo x="21535" y="10298"/>
                <wp:lineTo x="21380" y="9986"/>
                <wp:lineTo x="20602" y="8987"/>
                <wp:lineTo x="20214" y="7988"/>
                <wp:lineTo x="19592" y="6990"/>
                <wp:lineTo x="19514" y="5991"/>
                <wp:lineTo x="19281" y="4993"/>
                <wp:lineTo x="18736" y="3994"/>
                <wp:lineTo x="18814" y="3370"/>
                <wp:lineTo x="16948" y="2996"/>
                <wp:lineTo x="13761" y="2996"/>
                <wp:lineTo x="12595" y="1997"/>
                <wp:lineTo x="12595" y="687"/>
                <wp:lineTo x="11662" y="250"/>
                <wp:lineTo x="10418" y="0"/>
                <wp:lineTo x="8241" y="0"/>
              </wp:wrapPolygon>
            </wp:wrapTight>
            <wp:docPr id="5" name="Рисунок 5" descr="&amp;Scy;&amp;Ncy;&amp;Icy;&amp;Mcy;&amp;Acy;&amp;IEcy;&amp;Mcy; &amp;Kcy;&amp;Ncy;&amp;Icy;&amp;Gcy;&amp;Icy;! &amp;Scy;&amp;ocy;&amp;chcy;&amp;icy;&amp;ncy;&amp;icy;&amp;tcy;&amp;iecy;&amp;lcy;&amp;soft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Ncy;&amp;Icy;&amp;Mcy;&amp;Acy;&amp;IEcy;&amp;Mcy; &amp;Kcy;&amp;Ncy;&amp;Icy;&amp;Gcy;&amp;Icy;! &amp;Scy;&amp;ocy;&amp;chcy;&amp;icy;&amp;ncy;&amp;icy;&amp;tcy;&amp;iecy;&amp;lcy;&amp;soft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Default="00401199" w:rsidP="006C442C">
      <w:pPr>
        <w:pStyle w:val="a6"/>
        <w:rPr>
          <w:b/>
          <w:bCs/>
        </w:rPr>
      </w:pPr>
    </w:p>
    <w:p w:rsidR="00401199" w:rsidRPr="00D97B39" w:rsidRDefault="00401199" w:rsidP="00D97B39">
      <w:pPr>
        <w:pStyle w:val="a6"/>
        <w:spacing w:line="276" w:lineRule="auto"/>
        <w:ind w:left="-426" w:firstLine="852"/>
        <w:jc w:val="both"/>
        <w:rPr>
          <w:b/>
          <w:bCs/>
          <w:sz w:val="32"/>
        </w:rPr>
      </w:pPr>
      <w:r w:rsidRPr="00D97B39">
        <w:rPr>
          <w:b/>
          <w:bCs/>
          <w:sz w:val="32"/>
          <w:lang w:val="en-US"/>
        </w:rPr>
        <w:lastRenderedPageBreak/>
        <w:t>B</w:t>
      </w:r>
      <w:r w:rsidRPr="00D97B39">
        <w:rPr>
          <w:b/>
          <w:bCs/>
          <w:sz w:val="32"/>
        </w:rPr>
        <w:t>ooktrailer: памятка для начинающих / сост. И. Гусева</w:t>
      </w:r>
      <w:r w:rsidR="00D97B39" w:rsidRPr="00D97B39">
        <w:rPr>
          <w:b/>
          <w:bCs/>
          <w:sz w:val="32"/>
        </w:rPr>
        <w:t xml:space="preserve">.- Ишимбай: МБУК ЦБС ЭЧЗ, 2015.- </w:t>
      </w:r>
      <w:r w:rsidR="006B096E">
        <w:rPr>
          <w:b/>
          <w:bCs/>
          <w:sz w:val="32"/>
        </w:rPr>
        <w:t>12 с.</w:t>
      </w:r>
    </w:p>
    <w:p w:rsidR="00831174" w:rsidRPr="006B096E" w:rsidRDefault="00831174" w:rsidP="006B096E">
      <w:pPr>
        <w:pStyle w:val="3"/>
        <w:jc w:val="center"/>
        <w:rPr>
          <w:rFonts w:ascii="1Isadora M Bold" w:hAnsi="1Isadora M Bold"/>
          <w:sz w:val="56"/>
        </w:rPr>
      </w:pPr>
      <w:bookmarkStart w:id="1" w:name="_Ref412628227"/>
      <w:r w:rsidRPr="006B096E">
        <w:rPr>
          <w:rFonts w:ascii="1Isadora M Bold" w:hAnsi="1Isadora M Bold"/>
          <w:sz w:val="56"/>
        </w:rPr>
        <w:t>Бу</w:t>
      </w:r>
      <w:r w:rsidR="00245979" w:rsidRPr="006B096E">
        <w:rPr>
          <w:rFonts w:ascii="1Isadora M Bold" w:hAnsi="1Isadora M Bold"/>
          <w:sz w:val="56"/>
        </w:rPr>
        <w:t>к</w:t>
      </w:r>
      <w:r w:rsidRPr="006B096E">
        <w:rPr>
          <w:rFonts w:ascii="1Isadora M Bold" w:hAnsi="1Isadora M Bold"/>
          <w:sz w:val="56"/>
        </w:rPr>
        <w:t>трейлер...Что это?</w:t>
      </w:r>
      <w:bookmarkEnd w:id="1"/>
    </w:p>
    <w:p w:rsidR="00831174" w:rsidRPr="00831174" w:rsidRDefault="001A1727" w:rsidP="00831174">
      <w:pPr>
        <w:pStyle w:val="2"/>
        <w:ind w:left="-426" w:firstLine="852"/>
        <w:jc w:val="center"/>
        <w:rPr>
          <w:rFonts w:ascii="1 Amazone M" w:hAnsi="1 Amazone M"/>
          <w:sz w:val="28"/>
        </w:rPr>
      </w:pPr>
      <w:r w:rsidRPr="00C80D30">
        <w:rPr>
          <w:noProof/>
          <w:sz w:val="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381000</wp:posOffset>
            </wp:positionV>
            <wp:extent cx="2481580" cy="2157095"/>
            <wp:effectExtent l="0" t="0" r="0" b="0"/>
            <wp:wrapSquare wrapText="bothSides"/>
            <wp:docPr id="8" name="Рисунок 8" descr="http://www.librinelcassetto.it/wp-content/uploads/2011/07/booktrai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brinelcassetto.it/wp-content/uploads/2011/07/booktrailer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11240" r="18222" b="1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99" w:rsidRPr="00D97B39" w:rsidRDefault="009E55F3" w:rsidP="00831174">
      <w:pPr>
        <w:ind w:left="-426" w:firstLine="852"/>
        <w:jc w:val="both"/>
        <w:rPr>
          <w:rFonts w:ascii="Arial" w:hAnsi="Arial" w:cs="Arial"/>
        </w:rPr>
      </w:pPr>
      <w:r w:rsidRPr="00D97B39">
        <w:rPr>
          <w:rFonts w:ascii="Arial" w:hAnsi="Arial" w:cs="Arial"/>
        </w:rPr>
        <w:t>Б</w:t>
      </w:r>
      <w:r w:rsidR="006C442C" w:rsidRPr="00D97B39">
        <w:rPr>
          <w:rFonts w:ascii="Arial" w:hAnsi="Arial" w:cs="Arial"/>
        </w:rPr>
        <w:t>уктрейлер (англ. booktrailer) — это небольшой видеоролик</w:t>
      </w:r>
      <w:r w:rsidR="00401199" w:rsidRPr="00D97B39">
        <w:rPr>
          <w:rFonts w:ascii="Arial" w:hAnsi="Arial" w:cs="Arial"/>
        </w:rPr>
        <w:t xml:space="preserve"> или видеорассказ</w:t>
      </w:r>
      <w:r w:rsidR="006C442C" w:rsidRPr="00D97B39">
        <w:rPr>
          <w:rFonts w:ascii="Arial" w:hAnsi="Arial" w:cs="Arial"/>
        </w:rPr>
        <w:t xml:space="preserve">, рассказывающий в произвольной художественной форме о какой-либо книге. </w:t>
      </w:r>
    </w:p>
    <w:p w:rsidR="00401199" w:rsidRPr="00D97B39" w:rsidRDefault="00401199" w:rsidP="00831174">
      <w:pPr>
        <w:ind w:left="-426" w:firstLine="852"/>
        <w:jc w:val="both"/>
        <w:rPr>
          <w:rFonts w:ascii="Arial" w:hAnsi="Arial" w:cs="Arial"/>
        </w:rPr>
      </w:pPr>
      <w:hyperlink r:id="rId18" w:tgtFrame="_blank" w:tooltip="Буктрейлер – рекламный «фильм» о книге" w:history="1">
        <w:r w:rsidR="00985CF6">
          <w:rPr>
            <w:rStyle w:val="a5"/>
            <w:rFonts w:ascii="Arial" w:hAnsi="Arial" w:cs="Arial"/>
            <w:color w:val="auto"/>
            <w:u w:val="none"/>
          </w:rPr>
          <w:t xml:space="preserve">Буктрейлер – это новый </w:t>
        </w:r>
        <w:r w:rsidRPr="00D97B39">
          <w:rPr>
            <w:rStyle w:val="a5"/>
            <w:rFonts w:ascii="Arial" w:hAnsi="Arial" w:cs="Arial"/>
            <w:color w:val="auto"/>
            <w:u w:val="none"/>
          </w:rPr>
          <w:t>жанр</w:t>
        </w:r>
      </w:hyperlink>
      <w:r w:rsidRPr="00D97B39">
        <w:rPr>
          <w:rFonts w:ascii="Arial" w:hAnsi="Arial" w:cs="Arial"/>
        </w:rPr>
        <w:t> рекламно-иллюстративного характера, объединяющий литературу, визуальное искусство и электронные интернет-технологии.</w:t>
      </w:r>
    </w:p>
    <w:p w:rsidR="00401199" w:rsidRPr="00D97B39" w:rsidRDefault="00401199" w:rsidP="00831174">
      <w:pPr>
        <w:ind w:left="-426" w:firstLine="852"/>
        <w:jc w:val="both"/>
        <w:rPr>
          <w:rFonts w:ascii="Arial" w:hAnsi="Arial" w:cs="Arial"/>
        </w:rPr>
      </w:pPr>
      <w:r w:rsidRPr="00D97B39">
        <w:rPr>
          <w:rFonts w:ascii="Arial" w:hAnsi="Arial" w:cs="Arial"/>
        </w:rPr>
        <w:t>Он может быть создан в формате презентации, постановочного видео или с использованием современных спецэффектов и анимации. В буктрейлере раскрываются самые яркие моменты произведения.</w:t>
      </w:r>
    </w:p>
    <w:p w:rsidR="006C442C" w:rsidRDefault="001A1727" w:rsidP="00831174">
      <w:pPr>
        <w:ind w:left="-426" w:firstLine="852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1598930</wp:posOffset>
            </wp:positionV>
            <wp:extent cx="5401945" cy="3359785"/>
            <wp:effectExtent l="0" t="0" r="0" b="0"/>
            <wp:wrapTight wrapText="bothSides">
              <wp:wrapPolygon edited="0">
                <wp:start x="12568" y="1592"/>
                <wp:lineTo x="8760" y="1960"/>
                <wp:lineTo x="8379" y="3307"/>
                <wp:lineTo x="8684" y="3797"/>
                <wp:lineTo x="7770" y="5756"/>
                <wp:lineTo x="7770" y="6246"/>
                <wp:lineTo x="8607" y="7716"/>
                <wp:lineTo x="8912" y="7716"/>
                <wp:lineTo x="7160" y="8818"/>
                <wp:lineTo x="6398" y="9430"/>
                <wp:lineTo x="6475" y="11635"/>
                <wp:lineTo x="4570" y="13594"/>
                <wp:lineTo x="0" y="14084"/>
                <wp:lineTo x="0" y="21433"/>
                <wp:lineTo x="4342" y="21433"/>
                <wp:lineTo x="5180" y="21433"/>
                <wp:lineTo x="7846" y="19963"/>
                <wp:lineTo x="7922" y="19473"/>
                <wp:lineTo x="9141" y="17514"/>
                <wp:lineTo x="9522" y="17514"/>
                <wp:lineTo x="13483" y="15554"/>
                <wp:lineTo x="15235" y="14084"/>
                <wp:lineTo x="15311" y="13594"/>
                <wp:lineTo x="18738" y="11635"/>
                <wp:lineTo x="19195" y="11635"/>
                <wp:lineTo x="20186" y="10288"/>
                <wp:lineTo x="20490" y="8328"/>
                <wp:lineTo x="20643" y="6246"/>
                <wp:lineTo x="20414" y="5756"/>
                <wp:lineTo x="20719" y="3797"/>
                <wp:lineTo x="20795" y="2939"/>
                <wp:lineTo x="17901" y="1837"/>
                <wp:lineTo x="15082" y="1592"/>
                <wp:lineTo x="12568" y="1592"/>
              </wp:wrapPolygon>
            </wp:wrapTight>
            <wp:docPr id="21" name="Рисунок 1" descr="Скачать Кино и Кинопленка - растровый клипарт на белом фоне Cinema &amp;amp; film clipart 2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чать Кино и Кинопленка - растровый клипарт на белом фоне Cinema &amp;amp; film clipart 2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42C" w:rsidRPr="00D97B39">
        <w:rPr>
          <w:rFonts w:ascii="Arial" w:hAnsi="Arial" w:cs="Arial"/>
        </w:rPr>
        <w:t xml:space="preserve">Цель таких роликов – пропаганда чтения, привлечения внимание к книгам при помощи визуальных средств, характерных для </w:t>
      </w:r>
      <w:hyperlink r:id="rId20" w:tooltip="Трейлер (кинематограф)" w:history="1">
        <w:r w:rsidR="006C442C" w:rsidRPr="00D97B39">
          <w:rPr>
            <w:rStyle w:val="a5"/>
            <w:rFonts w:ascii="Arial" w:hAnsi="Arial" w:cs="Arial"/>
            <w:color w:val="auto"/>
            <w:u w:val="none"/>
          </w:rPr>
          <w:t>трейлеров</w:t>
        </w:r>
      </w:hyperlink>
      <w:r w:rsidR="006C442C" w:rsidRPr="00D97B39">
        <w:rPr>
          <w:rFonts w:ascii="Arial" w:hAnsi="Arial" w:cs="Arial"/>
        </w:rPr>
        <w:t xml:space="preserve"> к кинофильмам. Как правило, продолжительность буктрейлера составляет не более 3 минут. Такие ролики снимают как к современным книгам, так и к книгам, ставшим литературной классикой. Большинство буктрейлеров выкладывается на популярные видеохостиги, что способствует их активному распространению в сети Интернет.</w:t>
      </w:r>
    </w:p>
    <w:p w:rsidR="00831174" w:rsidRDefault="00831174" w:rsidP="00D253AC">
      <w:pPr>
        <w:pStyle w:val="2"/>
        <w:ind w:left="-567" w:right="-283" w:firstLine="283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D253AC">
      <w:pPr>
        <w:pStyle w:val="2"/>
        <w:ind w:left="-567" w:right="-283" w:firstLine="283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D253AC">
      <w:pPr>
        <w:pStyle w:val="2"/>
        <w:ind w:left="-567" w:right="-283" w:firstLine="283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D253AC">
      <w:pPr>
        <w:pStyle w:val="2"/>
        <w:ind w:left="-567" w:right="-283" w:firstLine="283"/>
        <w:jc w:val="center"/>
        <w:rPr>
          <w:rStyle w:val="mw-headline"/>
          <w:rFonts w:ascii="1 Amazone M" w:hAnsi="1 Amazone M"/>
          <w:sz w:val="56"/>
        </w:rPr>
      </w:pPr>
    </w:p>
    <w:p w:rsidR="00D97B39" w:rsidRPr="006B096E" w:rsidRDefault="00D97B39" w:rsidP="006B096E">
      <w:pPr>
        <w:pStyle w:val="3"/>
        <w:jc w:val="center"/>
        <w:rPr>
          <w:sz w:val="56"/>
        </w:rPr>
      </w:pPr>
      <w:r w:rsidRPr="006B096E">
        <w:rPr>
          <w:rStyle w:val="mw-headline"/>
          <w:rFonts w:ascii="1Isadora M Bold" w:hAnsi="1Isadora M Bold"/>
          <w:sz w:val="56"/>
        </w:rPr>
        <w:t>Немного истории</w:t>
      </w:r>
    </w:p>
    <w:p w:rsidR="00D97B39" w:rsidRPr="00D97B39" w:rsidRDefault="001A1727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196215</wp:posOffset>
            </wp:positionV>
            <wp:extent cx="2792730" cy="3199130"/>
            <wp:effectExtent l="0" t="0" r="0" b="0"/>
            <wp:wrapTight wrapText="bothSides">
              <wp:wrapPolygon edited="0">
                <wp:start x="14292" y="0"/>
                <wp:lineTo x="0" y="129"/>
                <wp:lineTo x="0" y="2187"/>
                <wp:lineTo x="737" y="2701"/>
                <wp:lineTo x="589" y="6946"/>
                <wp:lineTo x="1179" y="8360"/>
                <wp:lineTo x="6041" y="10418"/>
                <wp:lineTo x="6336" y="10933"/>
                <wp:lineTo x="7809" y="12476"/>
                <wp:lineTo x="8251" y="13248"/>
                <wp:lineTo x="9872" y="14534"/>
                <wp:lineTo x="10461" y="14792"/>
                <wp:lineTo x="10461" y="18650"/>
                <wp:lineTo x="7514" y="19036"/>
                <wp:lineTo x="7662" y="20708"/>
                <wp:lineTo x="13703" y="20837"/>
                <wp:lineTo x="18123" y="21480"/>
                <wp:lineTo x="18565" y="21480"/>
                <wp:lineTo x="20775" y="21480"/>
                <wp:lineTo x="21217" y="21480"/>
                <wp:lineTo x="21512" y="21223"/>
                <wp:lineTo x="21512" y="20065"/>
                <wp:lineTo x="20480" y="19422"/>
                <wp:lineTo x="18417" y="18650"/>
                <wp:lineTo x="18417" y="14920"/>
                <wp:lineTo x="19302" y="14534"/>
                <wp:lineTo x="21217" y="13119"/>
                <wp:lineTo x="20333" y="8360"/>
                <wp:lineTo x="19449" y="6946"/>
                <wp:lineTo x="19154" y="5659"/>
                <wp:lineTo x="18123" y="4502"/>
                <wp:lineTo x="17533" y="4245"/>
                <wp:lineTo x="18712" y="2572"/>
                <wp:lineTo x="18859" y="1415"/>
                <wp:lineTo x="17975" y="900"/>
                <wp:lineTo x="14881" y="0"/>
                <wp:lineTo x="14292" y="0"/>
              </wp:wrapPolygon>
            </wp:wrapTight>
            <wp:docPr id="11" name="Рисунок 11" descr="Video Camera Clip Art Transparent - Viewing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 Camera Clip Art Transparent - Viewing Gallery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39" w:rsidRPr="00D97B39">
        <w:rPr>
          <w:rFonts w:ascii="Arial" w:hAnsi="Arial" w:cs="Arial"/>
          <w:sz w:val="28"/>
        </w:rPr>
        <w:t>Первые буктрейлеры представляли собой слайд-шоу из иллюстраций с подписями или закадровыми комментарими. Именно таким было первое видео, снятое к роману Джона Фарриса в 1986 году.</w:t>
      </w:r>
    </w:p>
    <w:p w:rsidR="00D97B39" w:rsidRPr="00D97B39" w:rsidRDefault="00D97B39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</w:rPr>
      </w:pPr>
      <w:r w:rsidRPr="00D97B39">
        <w:rPr>
          <w:rFonts w:ascii="Arial" w:hAnsi="Arial" w:cs="Arial"/>
          <w:sz w:val="28"/>
        </w:rPr>
        <w:t>В 2003 году на книжной ярмарке в Луизиане был впервые продемонстрирован буктрейлер</w:t>
      </w:r>
      <w:r w:rsidR="00985CF6">
        <w:rPr>
          <w:rFonts w:ascii="Arial" w:hAnsi="Arial" w:cs="Arial"/>
          <w:sz w:val="28"/>
        </w:rPr>
        <w:t xml:space="preserve">. </w:t>
      </w:r>
      <w:r w:rsidR="00985CF6" w:rsidRPr="00985CF6">
        <w:rPr>
          <w:rFonts w:ascii="Arial" w:hAnsi="Arial" w:cs="Arial"/>
          <w:sz w:val="28"/>
          <w:szCs w:val="28"/>
        </w:rPr>
        <w:t>Ролик рекламировал книгу Кристин Фихан «Темная симфония», десятый по счету роман из многотомной вампирской серии.</w:t>
      </w:r>
      <w:r w:rsidR="00985CF6">
        <w:rPr>
          <w:rFonts w:ascii="Arial" w:hAnsi="Arial" w:cs="Arial"/>
          <w:sz w:val="28"/>
        </w:rPr>
        <w:t xml:space="preserve"> </w:t>
      </w:r>
      <w:r w:rsidRPr="00D97B39">
        <w:rPr>
          <w:rFonts w:ascii="Arial" w:hAnsi="Arial" w:cs="Arial"/>
          <w:sz w:val="28"/>
        </w:rPr>
        <w:t>Это событие дало начало популяризации буктрейлеров, которые до этого распространялись в основном только в сети Интернет, среди широкой публики.</w:t>
      </w:r>
    </w:p>
    <w:p w:rsidR="00D97B39" w:rsidRDefault="00D97B39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</w:rPr>
      </w:pPr>
      <w:r w:rsidRPr="00D97B39">
        <w:rPr>
          <w:rFonts w:ascii="Arial" w:hAnsi="Arial" w:cs="Arial"/>
          <w:sz w:val="28"/>
        </w:rPr>
        <w:t>В России жанр буктрейлера появился в 2010 году. Специалисты издательства «Азбука Аттикус» стали одними из первых, кто использовал буктрейлер для продвижения книги. Ролик к книге Алексея Маврина «Псоглавцы» стал не только одним из первых, но и одним из самых дорогих: на его создание было затрачено около 10 000 долларов.</w:t>
      </w:r>
    </w:p>
    <w:p w:rsidR="00D97B39" w:rsidRDefault="001A1727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286385</wp:posOffset>
            </wp:positionV>
            <wp:extent cx="2195830" cy="3066415"/>
            <wp:effectExtent l="0" t="0" r="0" b="0"/>
            <wp:wrapTight wrapText="bothSides">
              <wp:wrapPolygon edited="0">
                <wp:start x="8807" y="0"/>
                <wp:lineTo x="7121" y="403"/>
                <wp:lineTo x="5622" y="1476"/>
                <wp:lineTo x="5809" y="2147"/>
                <wp:lineTo x="3748" y="4294"/>
                <wp:lineTo x="3560" y="4697"/>
                <wp:lineTo x="3935" y="6307"/>
                <wp:lineTo x="0" y="8320"/>
                <wp:lineTo x="0" y="9930"/>
                <wp:lineTo x="187" y="10735"/>
                <wp:lineTo x="2998" y="12882"/>
                <wp:lineTo x="1499" y="13285"/>
                <wp:lineTo x="1124" y="13687"/>
                <wp:lineTo x="1312" y="15029"/>
                <wp:lineTo x="375" y="15163"/>
                <wp:lineTo x="0" y="15834"/>
                <wp:lineTo x="0" y="17310"/>
                <wp:lineTo x="937" y="19323"/>
                <wp:lineTo x="937" y="19592"/>
                <wp:lineTo x="10119" y="21470"/>
                <wp:lineTo x="11243" y="21470"/>
                <wp:lineTo x="15366" y="21470"/>
                <wp:lineTo x="18364" y="21202"/>
                <wp:lineTo x="20988" y="19994"/>
                <wp:lineTo x="20238" y="15700"/>
                <wp:lineTo x="19489" y="15029"/>
                <wp:lineTo x="20426" y="13821"/>
                <wp:lineTo x="19301" y="13016"/>
                <wp:lineTo x="16678" y="12882"/>
                <wp:lineTo x="19114" y="10735"/>
                <wp:lineTo x="20988" y="9796"/>
                <wp:lineTo x="21363" y="8856"/>
                <wp:lineTo x="18364" y="6441"/>
                <wp:lineTo x="17990" y="3891"/>
                <wp:lineTo x="17053" y="3355"/>
                <wp:lineTo x="13680" y="2147"/>
                <wp:lineTo x="14429" y="1208"/>
                <wp:lineTo x="13492" y="537"/>
                <wp:lineTo x="10494" y="0"/>
                <wp:lineTo x="8807" y="0"/>
              </wp:wrapPolygon>
            </wp:wrapTight>
            <wp:docPr id="9" name="Рисунок 9" descr="&amp;Dcy;&amp;ncy;&amp;iecy;&amp;vcy;&amp;ncy;&amp;icy;&amp;kcy; VerAGRI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Dcy;&amp;ncy;&amp;iecy;&amp;vcy;&amp;ncy;&amp;icy;&amp;kcy; VerAGRI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39" w:rsidRPr="00D97B39">
        <w:rPr>
          <w:rFonts w:ascii="Arial" w:hAnsi="Arial" w:cs="Arial"/>
          <w:sz w:val="28"/>
        </w:rPr>
        <w:t>Сейчас активно поддерживает направление создания буктрейлеров и издательство «Эксмо». На сайте издательства есть специальный раздел</w:t>
      </w:r>
      <w:r w:rsidR="00985CF6">
        <w:rPr>
          <w:rFonts w:ascii="Arial" w:hAnsi="Arial" w:cs="Arial"/>
          <w:sz w:val="28"/>
        </w:rPr>
        <w:t xml:space="preserve"> (</w:t>
      </w:r>
      <w:hyperlink r:id="rId25" w:history="1">
        <w:r w:rsidR="00985CF6" w:rsidRPr="0079675C">
          <w:rPr>
            <w:rStyle w:val="a5"/>
            <w:rFonts w:ascii="Arial" w:hAnsi="Arial" w:cs="Arial"/>
            <w:sz w:val="28"/>
          </w:rPr>
          <w:t>http://eksmo.ru/media/book/</w:t>
        </w:r>
      </w:hyperlink>
      <w:r w:rsidR="00985CF6">
        <w:rPr>
          <w:rFonts w:ascii="Arial" w:hAnsi="Arial" w:cs="Arial"/>
          <w:sz w:val="28"/>
        </w:rPr>
        <w:t>)</w:t>
      </w:r>
      <w:r w:rsidR="00D97B39" w:rsidRPr="00D97B39">
        <w:rPr>
          <w:rFonts w:ascii="Arial" w:hAnsi="Arial" w:cs="Arial"/>
          <w:sz w:val="28"/>
        </w:rPr>
        <w:t>, где пользователь может найти ролики к книгам-новинкам.</w:t>
      </w:r>
    </w:p>
    <w:p w:rsidR="00831174" w:rsidRDefault="00831174" w:rsidP="004D4B2A">
      <w:pPr>
        <w:pStyle w:val="2"/>
        <w:ind w:left="-426" w:firstLine="852"/>
        <w:jc w:val="center"/>
        <w:rPr>
          <w:rStyle w:val="mw-headline"/>
          <w:rFonts w:ascii="1 Amazone M" w:hAnsi="1 Amazone M"/>
          <w:sz w:val="52"/>
        </w:rPr>
      </w:pPr>
    </w:p>
    <w:p w:rsidR="00831174" w:rsidRDefault="00831174" w:rsidP="004D4B2A">
      <w:pPr>
        <w:pStyle w:val="2"/>
        <w:ind w:left="-426" w:firstLine="852"/>
        <w:jc w:val="center"/>
        <w:rPr>
          <w:rStyle w:val="mw-headline"/>
          <w:rFonts w:ascii="1 Amazone M" w:hAnsi="1 Amazone M"/>
          <w:sz w:val="52"/>
        </w:rPr>
      </w:pPr>
    </w:p>
    <w:p w:rsidR="00831174" w:rsidRDefault="00831174" w:rsidP="004D4B2A">
      <w:pPr>
        <w:pStyle w:val="2"/>
        <w:ind w:left="-426" w:firstLine="852"/>
        <w:jc w:val="center"/>
        <w:rPr>
          <w:rStyle w:val="mw-headline"/>
          <w:rFonts w:ascii="1 Amazone M" w:hAnsi="1 Amazone M"/>
          <w:sz w:val="52"/>
        </w:rPr>
      </w:pPr>
    </w:p>
    <w:p w:rsidR="00D03ED4" w:rsidRPr="00FD07F1" w:rsidRDefault="00D03ED4" w:rsidP="006B096E">
      <w:pPr>
        <w:pStyle w:val="3"/>
        <w:jc w:val="center"/>
      </w:pPr>
      <w:r w:rsidRPr="00FD07F1">
        <w:rPr>
          <w:rStyle w:val="mw-headline"/>
          <w:rFonts w:ascii="1Isadora M Bold" w:hAnsi="1Isadora M Bold"/>
          <w:sz w:val="56"/>
        </w:rPr>
        <w:t>Виды буктрейлеров</w:t>
      </w:r>
    </w:p>
    <w:p w:rsidR="00245979" w:rsidRDefault="00245979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</w:p>
    <w:p w:rsidR="00D03ED4" w:rsidRDefault="00D03ED4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 w:rsidRPr="00D03ED4">
        <w:rPr>
          <w:rFonts w:ascii="Arial" w:hAnsi="Arial" w:cs="Arial"/>
          <w:sz w:val="28"/>
          <w:szCs w:val="28"/>
        </w:rPr>
        <w:t>По способ</w:t>
      </w:r>
      <w:r>
        <w:rPr>
          <w:rFonts w:ascii="Arial" w:hAnsi="Arial" w:cs="Arial"/>
          <w:sz w:val="28"/>
          <w:szCs w:val="28"/>
        </w:rPr>
        <w:t>у визуального воплощения текста буктрейлеры подразделяются на:</w:t>
      </w:r>
    </w:p>
    <w:p w:rsidR="000A390E" w:rsidRPr="000A390E" w:rsidRDefault="000A390E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14"/>
          <w:szCs w:val="28"/>
        </w:rPr>
      </w:pPr>
    </w:p>
    <w:p w:rsidR="00C80D30" w:rsidRPr="00C80D30" w:rsidRDefault="00C80D30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10"/>
          <w:szCs w:val="28"/>
        </w:rPr>
      </w:pPr>
    </w:p>
    <w:p w:rsidR="00D03ED4" w:rsidRPr="00D03ED4" w:rsidRDefault="00D03ED4" w:rsidP="004D4B2A">
      <w:pPr>
        <w:numPr>
          <w:ilvl w:val="0"/>
          <w:numId w:val="12"/>
        </w:numPr>
        <w:tabs>
          <w:tab w:val="clear" w:pos="720"/>
          <w:tab w:val="left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игровые</w:t>
      </w:r>
      <w:r w:rsidRPr="00D03ED4">
        <w:rPr>
          <w:rFonts w:ascii="Arial" w:hAnsi="Arial" w:cs="Arial"/>
        </w:rPr>
        <w:t xml:space="preserve"> (минифильм по книге);</w:t>
      </w:r>
    </w:p>
    <w:p w:rsidR="00D03ED4" w:rsidRPr="00D03ED4" w:rsidRDefault="00D03ED4" w:rsidP="004D4B2A">
      <w:pPr>
        <w:numPr>
          <w:ilvl w:val="0"/>
          <w:numId w:val="12"/>
        </w:numPr>
        <w:tabs>
          <w:tab w:val="clear" w:pos="720"/>
          <w:tab w:val="left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неигровые</w:t>
      </w:r>
      <w:r w:rsidRPr="00D03ED4">
        <w:rPr>
          <w:rFonts w:ascii="Arial" w:hAnsi="Arial" w:cs="Arial"/>
        </w:rPr>
        <w:t xml:space="preserve"> (набор слайдов с цитатами, иллюстрациями, книжными разворотами, тематическими рисунками, фотографиями и т.п.)</w:t>
      </w:r>
      <w:r w:rsidR="005A0BFB">
        <w:rPr>
          <w:rFonts w:ascii="Arial" w:hAnsi="Arial" w:cs="Arial"/>
        </w:rPr>
        <w:t>;</w:t>
      </w:r>
    </w:p>
    <w:p w:rsidR="00D03ED4" w:rsidRDefault="00D03ED4" w:rsidP="004D4B2A">
      <w:pPr>
        <w:numPr>
          <w:ilvl w:val="0"/>
          <w:numId w:val="12"/>
        </w:numPr>
        <w:tabs>
          <w:tab w:val="clear" w:pos="720"/>
          <w:tab w:val="left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анимационные</w:t>
      </w:r>
      <w:r w:rsidRPr="00D03ED4">
        <w:rPr>
          <w:rFonts w:ascii="Arial" w:hAnsi="Arial" w:cs="Arial"/>
        </w:rPr>
        <w:t xml:space="preserve"> (мультфильм по книге).</w:t>
      </w:r>
    </w:p>
    <w:p w:rsidR="008737D9" w:rsidRPr="00D03ED4" w:rsidRDefault="008737D9" w:rsidP="004D4B2A">
      <w:pPr>
        <w:tabs>
          <w:tab w:val="left" w:pos="284"/>
        </w:tabs>
        <w:spacing w:after="0" w:line="240" w:lineRule="auto"/>
        <w:ind w:left="-426" w:firstLine="852"/>
        <w:jc w:val="both"/>
        <w:rPr>
          <w:rFonts w:ascii="Arial" w:hAnsi="Arial" w:cs="Arial"/>
        </w:rPr>
      </w:pPr>
    </w:p>
    <w:p w:rsidR="00D03ED4" w:rsidRDefault="00D03ED4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 w:rsidRPr="00D03ED4">
        <w:rPr>
          <w:rFonts w:ascii="Arial" w:hAnsi="Arial" w:cs="Arial"/>
          <w:sz w:val="28"/>
          <w:szCs w:val="28"/>
        </w:rPr>
        <w:t>По содержанию</w:t>
      </w:r>
      <w:r w:rsidR="00C80D30">
        <w:rPr>
          <w:rFonts w:ascii="Arial" w:hAnsi="Arial" w:cs="Arial"/>
          <w:sz w:val="28"/>
          <w:szCs w:val="28"/>
        </w:rPr>
        <w:t xml:space="preserve"> буктрейлеры бывают</w:t>
      </w:r>
      <w:r w:rsidRPr="00D03ED4">
        <w:rPr>
          <w:rFonts w:ascii="Arial" w:hAnsi="Arial" w:cs="Arial"/>
          <w:sz w:val="28"/>
          <w:szCs w:val="28"/>
        </w:rPr>
        <w:t>:</w:t>
      </w:r>
    </w:p>
    <w:p w:rsidR="000A390E" w:rsidRPr="000A390E" w:rsidRDefault="000A390E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14"/>
          <w:szCs w:val="28"/>
        </w:rPr>
      </w:pPr>
    </w:p>
    <w:p w:rsidR="00C80D30" w:rsidRPr="00C80D30" w:rsidRDefault="00C80D30" w:rsidP="004D4B2A">
      <w:pPr>
        <w:pStyle w:val="a6"/>
        <w:spacing w:before="0" w:beforeAutospacing="0" w:after="0" w:afterAutospacing="0" w:line="276" w:lineRule="auto"/>
        <w:ind w:left="-426" w:firstLine="852"/>
        <w:jc w:val="both"/>
        <w:rPr>
          <w:rFonts w:ascii="Arial" w:hAnsi="Arial" w:cs="Arial"/>
          <w:sz w:val="10"/>
          <w:szCs w:val="28"/>
        </w:rPr>
      </w:pPr>
    </w:p>
    <w:p w:rsidR="00D03ED4" w:rsidRPr="00D03ED4" w:rsidRDefault="00D03ED4" w:rsidP="004D4B2A">
      <w:pPr>
        <w:numPr>
          <w:ilvl w:val="0"/>
          <w:numId w:val="13"/>
        </w:numPr>
        <w:tabs>
          <w:tab w:val="clear" w:pos="720"/>
          <w:tab w:val="num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повествовательные</w:t>
      </w:r>
      <w:r w:rsidRPr="00D03ED4">
        <w:rPr>
          <w:rFonts w:ascii="Arial" w:hAnsi="Arial" w:cs="Arial"/>
        </w:rPr>
        <w:t xml:space="preserve"> (презентующие основу сюжета произведения);</w:t>
      </w:r>
    </w:p>
    <w:p w:rsidR="00D03ED4" w:rsidRPr="00D03ED4" w:rsidRDefault="00D03ED4" w:rsidP="004D4B2A">
      <w:pPr>
        <w:numPr>
          <w:ilvl w:val="0"/>
          <w:numId w:val="13"/>
        </w:numPr>
        <w:tabs>
          <w:tab w:val="clear" w:pos="720"/>
          <w:tab w:val="num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атмосферные</w:t>
      </w:r>
      <w:r w:rsidRPr="00D03ED4">
        <w:rPr>
          <w:rFonts w:ascii="Arial" w:hAnsi="Arial" w:cs="Arial"/>
        </w:rPr>
        <w:t xml:space="preserve"> (передающие основные настроения книги и ожидаемые читательские эмоции);</w:t>
      </w:r>
    </w:p>
    <w:p w:rsidR="00D03ED4" w:rsidRPr="00D03ED4" w:rsidRDefault="00D03ED4" w:rsidP="004D4B2A">
      <w:pPr>
        <w:numPr>
          <w:ilvl w:val="0"/>
          <w:numId w:val="13"/>
        </w:numPr>
        <w:tabs>
          <w:tab w:val="clear" w:pos="720"/>
          <w:tab w:val="num" w:pos="-426"/>
        </w:tabs>
        <w:spacing w:after="0"/>
        <w:ind w:left="-426" w:firstLine="852"/>
        <w:jc w:val="both"/>
        <w:rPr>
          <w:rFonts w:ascii="Arial" w:hAnsi="Arial" w:cs="Arial"/>
        </w:rPr>
      </w:pPr>
      <w:r w:rsidRPr="00C80D30">
        <w:rPr>
          <w:rFonts w:ascii="Arial" w:hAnsi="Arial" w:cs="Arial"/>
          <w:b/>
          <w:i/>
        </w:rPr>
        <w:t>концептуальные</w:t>
      </w:r>
      <w:r w:rsidRPr="00D03ED4">
        <w:rPr>
          <w:rFonts w:ascii="Arial" w:hAnsi="Arial" w:cs="Arial"/>
        </w:rPr>
        <w:t xml:space="preserve"> (транслирующие ключевые идеи и общую смысловую направленность текста).</w:t>
      </w:r>
    </w:p>
    <w:p w:rsidR="00831174" w:rsidRDefault="001A1727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67310</wp:posOffset>
            </wp:positionV>
            <wp:extent cx="4879975" cy="4697095"/>
            <wp:effectExtent l="0" t="0" r="0" b="0"/>
            <wp:wrapTight wrapText="bothSides">
              <wp:wrapPolygon edited="0">
                <wp:start x="0" y="88"/>
                <wp:lineTo x="0" y="2979"/>
                <wp:lineTo x="7167" y="3066"/>
                <wp:lineTo x="7673" y="4468"/>
                <wp:lineTo x="7083" y="4643"/>
                <wp:lineTo x="5312" y="5694"/>
                <wp:lineTo x="0" y="6745"/>
                <wp:lineTo x="0" y="8673"/>
                <wp:lineTo x="84" y="9023"/>
                <wp:lineTo x="3373" y="10074"/>
                <wp:lineTo x="4300" y="10074"/>
                <wp:lineTo x="9275" y="11476"/>
                <wp:lineTo x="0" y="12089"/>
                <wp:lineTo x="0" y="14455"/>
                <wp:lineTo x="2530" y="15681"/>
                <wp:lineTo x="2530" y="17083"/>
                <wp:lineTo x="2951" y="18484"/>
                <wp:lineTo x="2951" y="19010"/>
                <wp:lineTo x="3626" y="21288"/>
                <wp:lineTo x="3794" y="21550"/>
                <wp:lineTo x="14587" y="21550"/>
                <wp:lineTo x="15093" y="21550"/>
                <wp:lineTo x="15346" y="21288"/>
                <wp:lineTo x="17539" y="19886"/>
                <wp:lineTo x="19394" y="19886"/>
                <wp:lineTo x="20490" y="19360"/>
                <wp:lineTo x="20827" y="17083"/>
                <wp:lineTo x="21502" y="16294"/>
                <wp:lineTo x="21502" y="12702"/>
                <wp:lineTo x="18635" y="11476"/>
                <wp:lineTo x="19056" y="10250"/>
                <wp:lineTo x="19141" y="8673"/>
                <wp:lineTo x="20068" y="7271"/>
                <wp:lineTo x="20490" y="7271"/>
                <wp:lineTo x="21333" y="6307"/>
                <wp:lineTo x="21502" y="5256"/>
                <wp:lineTo x="21502" y="3329"/>
                <wp:lineTo x="11299" y="3066"/>
                <wp:lineTo x="10962" y="2278"/>
                <wp:lineTo x="10624" y="1664"/>
                <wp:lineTo x="10709" y="1051"/>
                <wp:lineTo x="7167" y="613"/>
                <wp:lineTo x="253" y="88"/>
                <wp:lineTo x="0" y="88"/>
              </wp:wrapPolygon>
            </wp:wrapTight>
            <wp:docPr id="22" name="Рисунок 2" descr="Территория дизайнера - Кинопленка с цветными кадрами. Растровый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ерритория дизайнера - Кинопленка с цветными кадрами. Растровый клипар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831174" w:rsidRDefault="00831174" w:rsidP="004D4B2A">
      <w:pPr>
        <w:pStyle w:val="2"/>
        <w:tabs>
          <w:tab w:val="left" w:pos="7655"/>
        </w:tabs>
        <w:spacing w:before="0" w:beforeAutospacing="0" w:after="0" w:afterAutospacing="0" w:line="276" w:lineRule="auto"/>
        <w:ind w:left="-426" w:firstLine="852"/>
        <w:jc w:val="center"/>
        <w:rPr>
          <w:rStyle w:val="mw-headline"/>
          <w:rFonts w:ascii="1 Amazone M" w:hAnsi="1 Amazone M"/>
          <w:sz w:val="56"/>
        </w:rPr>
      </w:pPr>
    </w:p>
    <w:p w:rsidR="006C442C" w:rsidRPr="00A24751" w:rsidRDefault="006C442C" w:rsidP="006B096E">
      <w:pPr>
        <w:pStyle w:val="3"/>
        <w:jc w:val="center"/>
        <w:rPr>
          <w:rStyle w:val="mw-headline"/>
          <w:rFonts w:ascii="1Isadora M Bold" w:hAnsi="1Isadora M Bold"/>
          <w:sz w:val="56"/>
        </w:rPr>
      </w:pPr>
      <w:r w:rsidRPr="00A24751">
        <w:rPr>
          <w:rStyle w:val="mw-headline"/>
          <w:rFonts w:ascii="1Isadora M Bold" w:hAnsi="1Isadora M Bold"/>
          <w:sz w:val="56"/>
        </w:rPr>
        <w:t>Этапы создания</w:t>
      </w:r>
      <w:r w:rsidR="000A390E" w:rsidRPr="00A24751">
        <w:rPr>
          <w:rStyle w:val="mw-headline"/>
          <w:rFonts w:ascii="1Isadora M Bold" w:hAnsi="1Isadora M Bold"/>
          <w:sz w:val="56"/>
        </w:rPr>
        <w:t xml:space="preserve"> буктрейлера</w:t>
      </w:r>
    </w:p>
    <w:p w:rsidR="00940920" w:rsidRPr="00940920" w:rsidRDefault="00940920" w:rsidP="004D4B2A">
      <w:pPr>
        <w:pStyle w:val="2"/>
        <w:spacing w:before="0" w:beforeAutospacing="0" w:after="0" w:afterAutospacing="0" w:line="276" w:lineRule="auto"/>
        <w:ind w:left="-426" w:firstLine="852"/>
        <w:jc w:val="center"/>
        <w:rPr>
          <w:rFonts w:cs="Arial"/>
          <w:sz w:val="18"/>
          <w:szCs w:val="28"/>
        </w:rPr>
      </w:pPr>
    </w:p>
    <w:p w:rsidR="00D43129" w:rsidRDefault="001A1727" w:rsidP="004D4B2A">
      <w:pPr>
        <w:numPr>
          <w:ilvl w:val="0"/>
          <w:numId w:val="9"/>
        </w:numPr>
        <w:tabs>
          <w:tab w:val="clear" w:pos="720"/>
          <w:tab w:val="num" w:pos="567"/>
        </w:tabs>
        <w:spacing w:after="0"/>
        <w:ind w:left="-426" w:firstLine="852"/>
        <w:jc w:val="both"/>
        <w:rPr>
          <w:rFonts w:ascii="Arial" w:hAnsi="Arial" w:cs="Arial"/>
          <w:b/>
        </w:rPr>
      </w:pPr>
      <w:r w:rsidRPr="004D4B2A">
        <w:rPr>
          <w:noProof/>
          <w:sz w:val="2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336550</wp:posOffset>
            </wp:positionV>
            <wp:extent cx="1716405" cy="1716405"/>
            <wp:effectExtent l="0" t="0" r="0" b="0"/>
            <wp:wrapTight wrapText="bothSides">
              <wp:wrapPolygon edited="0">
                <wp:start x="8630" y="0"/>
                <wp:lineTo x="6952" y="479"/>
                <wp:lineTo x="2158" y="3356"/>
                <wp:lineTo x="1438" y="5274"/>
                <wp:lineTo x="0" y="7911"/>
                <wp:lineTo x="0" y="12226"/>
                <wp:lineTo x="959" y="15583"/>
                <wp:lineTo x="4315" y="19658"/>
                <wp:lineTo x="8391" y="21336"/>
                <wp:lineTo x="12946" y="21336"/>
                <wp:lineTo x="17261" y="19418"/>
                <wp:lineTo x="20377" y="15583"/>
                <wp:lineTo x="21336" y="12226"/>
                <wp:lineTo x="21336" y="7911"/>
                <wp:lineTo x="19898" y="5274"/>
                <wp:lineTo x="19179" y="3356"/>
                <wp:lineTo x="14384" y="479"/>
                <wp:lineTo x="12706" y="0"/>
                <wp:lineTo x="8630" y="0"/>
              </wp:wrapPolygon>
            </wp:wrapTight>
            <wp:docPr id="14" name="Рисунок 14" descr="Videocamera Stock Vector Illustration And Royalty Free Vide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deocamera Stock Vector Illustration And Royalty Free Video…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29">
        <w:rPr>
          <w:rFonts w:ascii="Arial" w:eastAsia="Times New Roman" w:hAnsi="Arial" w:cs="Arial"/>
          <w:b/>
          <w:bCs/>
          <w:lang w:eastAsia="ru-RU"/>
        </w:rPr>
        <w:t>Выбрать книгу</w:t>
      </w:r>
      <w:r w:rsidR="00D43129" w:rsidRPr="000A390E">
        <w:rPr>
          <w:rFonts w:ascii="Arial" w:hAnsi="Arial" w:cs="Arial"/>
        </w:rPr>
        <w:t xml:space="preserve">, </w:t>
      </w:r>
      <w:r w:rsidR="00D43129" w:rsidRPr="00D43129">
        <w:rPr>
          <w:rFonts w:ascii="Arial" w:hAnsi="Arial" w:cs="Arial"/>
          <w:b/>
        </w:rPr>
        <w:t>которая нравится, с которой будет интересно работать.</w:t>
      </w:r>
    </w:p>
    <w:p w:rsidR="00083A77" w:rsidRPr="004D4B2A" w:rsidRDefault="00083A77" w:rsidP="004D4B2A">
      <w:pPr>
        <w:spacing w:after="0"/>
        <w:ind w:left="-426" w:firstLine="852"/>
        <w:jc w:val="both"/>
        <w:rPr>
          <w:rFonts w:ascii="Arial" w:hAnsi="Arial" w:cs="Arial"/>
          <w:b/>
          <w:sz w:val="12"/>
        </w:rPr>
      </w:pPr>
    </w:p>
    <w:p w:rsidR="00940920" w:rsidRPr="00083A77" w:rsidRDefault="00940920" w:rsidP="004D4B2A">
      <w:pPr>
        <w:numPr>
          <w:ilvl w:val="0"/>
          <w:numId w:val="9"/>
        </w:numPr>
        <w:spacing w:after="0"/>
        <w:ind w:left="-426" w:firstLine="852"/>
        <w:jc w:val="both"/>
        <w:rPr>
          <w:rFonts w:ascii="Arial" w:hAnsi="Arial" w:cs="Arial"/>
          <w:b/>
        </w:rPr>
      </w:pPr>
      <w:r w:rsidRPr="00D43129">
        <w:rPr>
          <w:rFonts w:ascii="Arial" w:eastAsia="Times New Roman" w:hAnsi="Arial" w:cs="Arial"/>
          <w:b/>
          <w:bCs/>
          <w:lang w:eastAsia="ru-RU"/>
        </w:rPr>
        <w:t>Подобрать материалы для ролика:</w:t>
      </w:r>
    </w:p>
    <w:p w:rsidR="00083A77" w:rsidRPr="00083A77" w:rsidRDefault="00083A77" w:rsidP="004D4B2A">
      <w:pPr>
        <w:spacing w:after="0"/>
        <w:ind w:left="-426" w:firstLine="852"/>
        <w:jc w:val="both"/>
        <w:rPr>
          <w:rFonts w:ascii="Arial" w:hAnsi="Arial" w:cs="Arial"/>
          <w:b/>
          <w:sz w:val="10"/>
        </w:rPr>
      </w:pPr>
    </w:p>
    <w:p w:rsidR="00083A77" w:rsidRDefault="00742634" w:rsidP="004D4B2A">
      <w:pPr>
        <w:numPr>
          <w:ilvl w:val="0"/>
          <w:numId w:val="14"/>
        </w:numPr>
        <w:spacing w:after="0"/>
        <w:ind w:left="-426" w:firstLine="852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 </w:t>
      </w:r>
      <w:r w:rsidR="00940920" w:rsidRPr="00083A77">
        <w:rPr>
          <w:rFonts w:ascii="Arial" w:eastAsia="Times New Roman" w:hAnsi="Arial" w:cs="Arial"/>
          <w:bCs/>
          <w:i/>
          <w:lang w:eastAsia="ru-RU"/>
        </w:rPr>
        <w:t>Ф</w:t>
      </w:r>
      <w:r w:rsidR="00940920" w:rsidRPr="00083A77">
        <w:rPr>
          <w:rFonts w:ascii="Arial" w:eastAsia="Times New Roman" w:hAnsi="Arial" w:cs="Arial"/>
          <w:i/>
          <w:lang w:eastAsia="ru-RU"/>
        </w:rPr>
        <w:t>ото- и видеоматериалы</w:t>
      </w:r>
      <w:r w:rsidRPr="00083A77">
        <w:rPr>
          <w:rFonts w:ascii="Arial" w:eastAsia="Times New Roman" w:hAnsi="Arial" w:cs="Arial"/>
          <w:i/>
          <w:lang w:eastAsia="ru-RU"/>
        </w:rPr>
        <w:t>, иллюстрации.</w:t>
      </w:r>
      <w:r w:rsidRPr="00742634">
        <w:rPr>
          <w:rFonts w:ascii="Arial" w:eastAsia="Times New Roman" w:hAnsi="Arial" w:cs="Arial"/>
          <w:color w:val="825A2D"/>
          <w:lang w:eastAsia="ru-RU"/>
        </w:rPr>
        <w:t xml:space="preserve"> </w:t>
      </w:r>
      <w:r w:rsidRPr="00742634">
        <w:rPr>
          <w:rFonts w:ascii="Arial" w:eastAsia="Times New Roman" w:hAnsi="Arial" w:cs="Arial"/>
          <w:lang w:eastAsia="ru-RU"/>
        </w:rPr>
        <w:t>Необходимо подобрать картинки, отсканировать иллюстрации книги, снять свое видео, или найти видео по тематике в интернете. Для видеомонтажа можно использовать футажи и гиф анимацию. Футажи для видеомонтажа незаменимы при создании фильма или даже видеоролика. По сути футаж — это видеофайл, что применяется при монтаже видео и имеет небольшую длительность</w:t>
      </w:r>
      <w:r>
        <w:rPr>
          <w:rFonts w:ascii="Arial" w:eastAsia="Times New Roman" w:hAnsi="Arial" w:cs="Arial"/>
          <w:lang w:eastAsia="ru-RU"/>
        </w:rPr>
        <w:t>.</w:t>
      </w:r>
      <w:r w:rsidR="00E4717D" w:rsidRPr="00E4717D">
        <w:rPr>
          <w:rFonts w:ascii="Arial" w:eastAsia="Times New Roman" w:hAnsi="Arial" w:cs="Arial"/>
          <w:lang w:eastAsia="ru-RU"/>
        </w:rPr>
        <w:t xml:space="preserve"> </w:t>
      </w:r>
      <w:r w:rsidR="00E4717D">
        <w:rPr>
          <w:rFonts w:ascii="Arial" w:eastAsia="Times New Roman" w:hAnsi="Arial" w:cs="Arial"/>
          <w:lang w:eastAsia="ru-RU"/>
        </w:rPr>
        <w:lastRenderedPageBreak/>
        <w:t>Подходящие по</w:t>
      </w:r>
      <w:r w:rsidR="00E4717D" w:rsidRPr="00E4717D">
        <w:rPr>
          <w:rFonts w:ascii="Arial" w:eastAsia="Times New Roman" w:hAnsi="Arial" w:cs="Arial"/>
          <w:lang w:eastAsia="ru-RU"/>
        </w:rPr>
        <w:t xml:space="preserve"> смыслу картинки</w:t>
      </w:r>
      <w:r w:rsidR="00E4717D">
        <w:rPr>
          <w:rFonts w:ascii="Arial" w:eastAsia="Times New Roman" w:hAnsi="Arial" w:cs="Arial"/>
          <w:lang w:eastAsia="ru-RU"/>
        </w:rPr>
        <w:t xml:space="preserve"> можно найти </w:t>
      </w:r>
      <w:r w:rsidR="00E4717D" w:rsidRPr="00E4717D">
        <w:rPr>
          <w:rFonts w:ascii="Arial" w:eastAsia="Times New Roman" w:hAnsi="Arial" w:cs="Arial"/>
          <w:lang w:eastAsia="ru-RU"/>
        </w:rPr>
        <w:t>в интернете</w:t>
      </w:r>
      <w:r w:rsidR="00E4717D">
        <w:rPr>
          <w:rFonts w:ascii="Arial" w:eastAsia="Times New Roman" w:hAnsi="Arial" w:cs="Arial"/>
          <w:lang w:eastAsia="ru-RU"/>
        </w:rPr>
        <w:t xml:space="preserve"> (</w:t>
      </w:r>
      <w:r w:rsidR="00E4717D" w:rsidRPr="00E4717D">
        <w:rPr>
          <w:rFonts w:ascii="Arial" w:eastAsia="Times New Roman" w:hAnsi="Arial" w:cs="Arial"/>
          <w:lang w:eastAsia="ru-RU"/>
        </w:rPr>
        <w:t>при необходимости обработа</w:t>
      </w:r>
      <w:r w:rsidR="00E4717D">
        <w:rPr>
          <w:rFonts w:ascii="Arial" w:eastAsia="Times New Roman" w:hAnsi="Arial" w:cs="Arial"/>
          <w:lang w:eastAsia="ru-RU"/>
        </w:rPr>
        <w:t>ть</w:t>
      </w:r>
      <w:r w:rsidR="00E4717D" w:rsidRPr="00E4717D">
        <w:rPr>
          <w:rFonts w:ascii="Arial" w:eastAsia="Times New Roman" w:hAnsi="Arial" w:cs="Arial"/>
          <w:lang w:eastAsia="ru-RU"/>
        </w:rPr>
        <w:t xml:space="preserve"> фото в фотошопе или в онлайн-сервисах</w:t>
      </w:r>
      <w:r w:rsidR="00E4717D">
        <w:rPr>
          <w:rFonts w:ascii="Arial" w:eastAsia="Times New Roman" w:hAnsi="Arial" w:cs="Arial"/>
          <w:lang w:eastAsia="ru-RU"/>
        </w:rPr>
        <w:t>)</w:t>
      </w:r>
      <w:r w:rsidR="00E4717D" w:rsidRPr="00E4717D">
        <w:rPr>
          <w:rFonts w:ascii="Arial" w:eastAsia="Times New Roman" w:hAnsi="Arial" w:cs="Arial"/>
          <w:lang w:eastAsia="ru-RU"/>
        </w:rPr>
        <w:t>.</w:t>
      </w:r>
    </w:p>
    <w:p w:rsidR="00083A77" w:rsidRPr="004D4B2A" w:rsidRDefault="00083A77" w:rsidP="004D4B2A">
      <w:pPr>
        <w:spacing w:after="0"/>
        <w:ind w:left="-426" w:firstLine="852"/>
        <w:jc w:val="both"/>
        <w:rPr>
          <w:rFonts w:ascii="Arial" w:eastAsia="Times New Roman" w:hAnsi="Arial" w:cs="Arial"/>
          <w:sz w:val="6"/>
          <w:lang w:eastAsia="ru-RU"/>
        </w:rPr>
      </w:pPr>
    </w:p>
    <w:p w:rsidR="00083A77" w:rsidRDefault="00742634" w:rsidP="004D4B2A">
      <w:pPr>
        <w:numPr>
          <w:ilvl w:val="0"/>
          <w:numId w:val="14"/>
        </w:numPr>
        <w:spacing w:after="0"/>
        <w:ind w:left="-426" w:firstLine="852"/>
        <w:jc w:val="both"/>
        <w:rPr>
          <w:rFonts w:ascii="Arial" w:eastAsia="Times New Roman" w:hAnsi="Arial" w:cs="Arial"/>
          <w:lang w:eastAsia="ru-RU"/>
        </w:rPr>
      </w:pPr>
      <w:r w:rsidRPr="00083A77">
        <w:rPr>
          <w:rFonts w:ascii="Arial" w:eastAsia="Times New Roman" w:hAnsi="Arial" w:cs="Arial"/>
          <w:lang w:eastAsia="ru-RU"/>
        </w:rPr>
        <w:t xml:space="preserve"> </w:t>
      </w:r>
      <w:r w:rsidRPr="00083A77">
        <w:rPr>
          <w:rFonts w:ascii="Arial" w:eastAsia="Times New Roman" w:hAnsi="Arial" w:cs="Arial"/>
          <w:i/>
          <w:lang w:eastAsia="ru-RU"/>
        </w:rPr>
        <w:t>М</w:t>
      </w:r>
      <w:r w:rsidR="00940920" w:rsidRPr="00083A77">
        <w:rPr>
          <w:rFonts w:ascii="Arial" w:eastAsia="Times New Roman" w:hAnsi="Arial" w:cs="Arial"/>
          <w:i/>
          <w:lang w:eastAsia="ru-RU"/>
        </w:rPr>
        <w:t>узыка</w:t>
      </w:r>
      <w:r w:rsidRPr="00083A77">
        <w:rPr>
          <w:rFonts w:ascii="Arial" w:eastAsia="Times New Roman" w:hAnsi="Arial" w:cs="Arial"/>
          <w:i/>
          <w:lang w:eastAsia="ru-RU"/>
        </w:rPr>
        <w:t>, о</w:t>
      </w:r>
      <w:r w:rsidR="00940920" w:rsidRPr="00083A77">
        <w:rPr>
          <w:rFonts w:ascii="Arial" w:eastAsia="Times New Roman" w:hAnsi="Arial" w:cs="Arial"/>
          <w:i/>
          <w:lang w:eastAsia="ru-RU"/>
        </w:rPr>
        <w:t>звучка</w:t>
      </w:r>
      <w:r w:rsidRPr="00083A77">
        <w:rPr>
          <w:rFonts w:ascii="Arial" w:eastAsia="Times New Roman" w:hAnsi="Arial" w:cs="Arial"/>
          <w:i/>
          <w:lang w:eastAsia="ru-RU"/>
        </w:rPr>
        <w:t>.</w:t>
      </w:r>
      <w:r w:rsidR="00D43129" w:rsidRPr="00083A77">
        <w:rPr>
          <w:rFonts w:ascii="Arial" w:hAnsi="Arial" w:cs="Arial"/>
        </w:rPr>
        <w:t xml:space="preserve"> </w:t>
      </w:r>
      <w:r w:rsidRPr="00083A77">
        <w:rPr>
          <w:rFonts w:ascii="Arial" w:hAnsi="Arial" w:cs="Arial"/>
        </w:rPr>
        <w:t>Нужно за</w:t>
      </w:r>
      <w:r w:rsidR="00D43129" w:rsidRPr="00083A77">
        <w:rPr>
          <w:rFonts w:ascii="Arial" w:hAnsi="Arial" w:cs="Arial"/>
        </w:rPr>
        <w:t>писать необходимый аудио</w:t>
      </w:r>
      <w:r w:rsidRPr="00083A77">
        <w:rPr>
          <w:rFonts w:ascii="Arial" w:hAnsi="Arial" w:cs="Arial"/>
        </w:rPr>
        <w:t>материал: голоса, звуки, музыку, или найти музыкальное сопровождение в интернете. Можно за</w:t>
      </w:r>
      <w:r w:rsidRPr="00083A77">
        <w:rPr>
          <w:rFonts w:ascii="Arial" w:eastAsia="Times New Roman" w:hAnsi="Arial" w:cs="Arial"/>
          <w:lang w:eastAsia="ru-RU"/>
        </w:rPr>
        <w:t>писать озвученный текст, если это предусмотрено по сценарию</w:t>
      </w:r>
      <w:r w:rsidR="00083A77" w:rsidRPr="00083A77">
        <w:rPr>
          <w:rFonts w:ascii="Arial" w:eastAsia="Times New Roman" w:hAnsi="Arial" w:cs="Arial"/>
          <w:lang w:eastAsia="ru-RU"/>
        </w:rPr>
        <w:t>.</w:t>
      </w:r>
    </w:p>
    <w:p w:rsidR="00083A77" w:rsidRPr="004D4B2A" w:rsidRDefault="00083A77" w:rsidP="004D4B2A">
      <w:pPr>
        <w:spacing w:after="0"/>
        <w:ind w:left="-426" w:firstLine="852"/>
        <w:jc w:val="both"/>
        <w:rPr>
          <w:rFonts w:ascii="Arial" w:eastAsia="Times New Roman" w:hAnsi="Arial" w:cs="Arial"/>
          <w:sz w:val="6"/>
          <w:lang w:eastAsia="ru-RU"/>
        </w:rPr>
      </w:pPr>
    </w:p>
    <w:p w:rsidR="00083A77" w:rsidRPr="00083A77" w:rsidRDefault="00083A77" w:rsidP="004D4B2A">
      <w:pPr>
        <w:numPr>
          <w:ilvl w:val="0"/>
          <w:numId w:val="14"/>
        </w:numPr>
        <w:spacing w:after="0"/>
        <w:ind w:left="-426" w:firstLine="852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i/>
          <w:lang w:eastAsia="ru-RU"/>
        </w:rPr>
        <w:t>Цитаты из рекламируемого произведения.</w:t>
      </w:r>
    </w:p>
    <w:p w:rsidR="00083A77" w:rsidRPr="004D4B2A" w:rsidRDefault="00083A77" w:rsidP="004D4B2A">
      <w:pPr>
        <w:spacing w:after="0"/>
        <w:ind w:left="-426" w:firstLine="852"/>
        <w:jc w:val="both"/>
        <w:rPr>
          <w:rFonts w:ascii="Arial" w:eastAsia="Times New Roman" w:hAnsi="Arial" w:cs="Arial"/>
          <w:sz w:val="6"/>
          <w:lang w:eastAsia="ru-RU"/>
        </w:rPr>
      </w:pPr>
    </w:p>
    <w:p w:rsidR="00FB76FF" w:rsidRPr="00B56137" w:rsidRDefault="00083A77" w:rsidP="004D4B2A">
      <w:pPr>
        <w:numPr>
          <w:ilvl w:val="0"/>
          <w:numId w:val="14"/>
        </w:numPr>
        <w:spacing w:after="0"/>
        <w:ind w:left="-426" w:firstLine="852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i/>
          <w:lang w:eastAsia="ru-RU"/>
        </w:rPr>
        <w:t>Обложка книги.</w:t>
      </w:r>
    </w:p>
    <w:p w:rsidR="00FB76FF" w:rsidRPr="004D4B2A" w:rsidRDefault="00FB76FF" w:rsidP="004D4B2A">
      <w:pPr>
        <w:tabs>
          <w:tab w:val="left" w:pos="0"/>
        </w:tabs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sz w:val="12"/>
          <w:lang w:eastAsia="ru-RU"/>
        </w:rPr>
      </w:pPr>
    </w:p>
    <w:p w:rsidR="00940920" w:rsidRDefault="001A1727" w:rsidP="004D4B2A">
      <w:pPr>
        <w:tabs>
          <w:tab w:val="left" w:pos="0"/>
        </w:tabs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346075</wp:posOffset>
            </wp:positionV>
            <wp:extent cx="2586355" cy="2563495"/>
            <wp:effectExtent l="0" t="0" r="0" b="0"/>
            <wp:wrapSquare wrapText="bothSides"/>
            <wp:docPr id="16" name="Рисунок 16" descr="&amp;Vcy; &amp;Kcy;&amp;rcy;&amp;ycy;&amp;mcy;&amp;ucy; &amp;ocy;&amp;tcy;&amp;kcy;&amp;rcy;&amp;ocy;&amp;yucy;&amp;tcy; &amp;kcy;&amp;icy;&amp;ncy;&amp;ocy;&amp;scy;&amp;tcy;&amp;ucy;&amp;dcy;&amp;icy;&amp;yucy; - &amp;SHcy;&amp;ocy;&amp;ucy;-&amp;bcy;&amp;icy;&amp;zcy;&amp;ncy;&amp;iecy;&amp;scy; - News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Vcy; &amp;Kcy;&amp;rcy;&amp;ycy;&amp;mcy;&amp;ucy; &amp;ocy;&amp;tcy;&amp;kcy;&amp;rcy;&amp;ocy;&amp;yucy;&amp;tcy; &amp;kcy;&amp;icy;&amp;ncy;&amp;ocy;&amp;scy;&amp;tcy;&amp;ucy;&amp;dcy;&amp;icy;&amp;yucy; - &amp;SHcy;&amp;ocy;&amp;ucy;-&amp;bcy;&amp;icy;&amp;zcy;&amp;ncy;&amp;iecy;&amp;scy; - NewsUkraine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0715" r="25455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37" w:rsidRPr="00B56137">
        <w:rPr>
          <w:rFonts w:ascii="Arial" w:eastAsia="Times New Roman" w:hAnsi="Arial" w:cs="Arial"/>
          <w:b/>
          <w:lang w:eastAsia="ru-RU"/>
        </w:rPr>
        <w:t>3.</w:t>
      </w:r>
      <w:r w:rsidR="00B56137">
        <w:rPr>
          <w:rFonts w:ascii="Arial" w:eastAsia="Times New Roman" w:hAnsi="Arial" w:cs="Arial"/>
          <w:lang w:eastAsia="ru-RU"/>
        </w:rPr>
        <w:t xml:space="preserve"> </w:t>
      </w:r>
      <w:r w:rsidR="00B56137" w:rsidRPr="00B56137">
        <w:rPr>
          <w:rFonts w:ascii="Arial" w:eastAsia="Times New Roman" w:hAnsi="Arial" w:cs="Arial"/>
          <w:b/>
          <w:lang w:eastAsia="ru-RU"/>
        </w:rPr>
        <w:t>П</w:t>
      </w:r>
      <w:r w:rsidR="00FB76FF" w:rsidRPr="00B56137">
        <w:rPr>
          <w:rFonts w:ascii="Arial" w:eastAsia="Times New Roman" w:hAnsi="Arial" w:cs="Arial"/>
          <w:b/>
          <w:lang w:eastAsia="ru-RU"/>
        </w:rPr>
        <w:t>оставить перед собой</w:t>
      </w:r>
      <w:r w:rsidR="00B56137" w:rsidRPr="00B56137">
        <w:rPr>
          <w:rFonts w:ascii="Arial" w:eastAsia="Times New Roman" w:hAnsi="Arial" w:cs="Arial"/>
          <w:b/>
          <w:lang w:eastAsia="ru-RU"/>
        </w:rPr>
        <w:t xml:space="preserve"> </w:t>
      </w:r>
      <w:r w:rsidR="00FB76FF" w:rsidRPr="00B56137">
        <w:rPr>
          <w:rFonts w:ascii="Arial" w:eastAsia="Times New Roman" w:hAnsi="Arial" w:cs="Arial"/>
          <w:b/>
          <w:lang w:eastAsia="ru-RU"/>
        </w:rPr>
        <w:t>задачу</w:t>
      </w:r>
      <w:r w:rsidR="00FB76FF">
        <w:rPr>
          <w:rFonts w:ascii="Arial" w:eastAsia="Times New Roman" w:hAnsi="Arial" w:cs="Arial"/>
          <w:lang w:eastAsia="ru-RU"/>
        </w:rPr>
        <w:t>:</w:t>
      </w:r>
      <w:r w:rsidR="00940920" w:rsidRPr="00FB76FF">
        <w:rPr>
          <w:rFonts w:ascii="Arial" w:eastAsia="Times New Roman" w:hAnsi="Arial" w:cs="Arial"/>
          <w:lang w:eastAsia="ru-RU"/>
        </w:rPr>
        <w:t xml:space="preserve"> на что бы вы хотели обратить внимание</w:t>
      </w:r>
      <w:r w:rsidR="00FB76FF" w:rsidRPr="00FB76FF">
        <w:rPr>
          <w:rFonts w:ascii="Arial" w:eastAsia="Times New Roman" w:hAnsi="Arial" w:cs="Arial"/>
          <w:lang w:eastAsia="ru-RU"/>
        </w:rPr>
        <w:t xml:space="preserve"> </w:t>
      </w:r>
      <w:hyperlink r:id="rId31" w:tgtFrame="_blank" w:tooltip="Реклама книги — своими силами?" w:history="1">
        <w:r w:rsidR="00940920" w:rsidRPr="00FB76FF">
          <w:rPr>
            <w:rFonts w:ascii="Arial" w:eastAsia="Times New Roman" w:hAnsi="Arial" w:cs="Arial"/>
            <w:bdr w:val="none" w:sz="0" w:space="0" w:color="auto" w:frame="1"/>
            <w:lang w:eastAsia="ru-RU"/>
          </w:rPr>
          <w:t xml:space="preserve">потенциального </w:t>
        </w:r>
        <w:r w:rsidR="005A0BFB">
          <w:rPr>
            <w:rFonts w:ascii="Arial" w:eastAsia="Times New Roman" w:hAnsi="Arial" w:cs="Arial"/>
            <w:bdr w:val="none" w:sz="0" w:space="0" w:color="auto" w:frame="1"/>
            <w:lang w:eastAsia="ru-RU"/>
          </w:rPr>
          <w:t>зрителя/</w:t>
        </w:r>
        <w:r w:rsidR="00940920" w:rsidRPr="00FB76FF">
          <w:rPr>
            <w:rFonts w:ascii="Arial" w:eastAsia="Times New Roman" w:hAnsi="Arial" w:cs="Arial"/>
            <w:bdr w:val="none" w:sz="0" w:space="0" w:color="auto" w:frame="1"/>
            <w:lang w:eastAsia="ru-RU"/>
          </w:rPr>
          <w:t>читателя</w:t>
        </w:r>
      </w:hyperlink>
      <w:r w:rsidR="00940920" w:rsidRPr="00FB76FF">
        <w:rPr>
          <w:rFonts w:ascii="Arial" w:eastAsia="Times New Roman" w:hAnsi="Arial" w:cs="Arial"/>
          <w:lang w:eastAsia="ru-RU"/>
        </w:rPr>
        <w:t>, который смотрит ваш ролик, чем собираетесь его заинтриговать, какие эмоции вызвать, как подтолкнуть</w:t>
      </w:r>
      <w:r w:rsidR="00FB76FF">
        <w:rPr>
          <w:rFonts w:ascii="Arial" w:eastAsia="Times New Roman" w:hAnsi="Arial" w:cs="Arial"/>
          <w:lang w:eastAsia="ru-RU"/>
        </w:rPr>
        <w:t xml:space="preserve"> к покупке книги и ее прочтению</w:t>
      </w:r>
      <w:r w:rsidR="005A0BFB">
        <w:rPr>
          <w:rFonts w:ascii="Arial" w:eastAsia="Times New Roman" w:hAnsi="Arial" w:cs="Arial"/>
          <w:lang w:eastAsia="ru-RU"/>
        </w:rPr>
        <w:t>:</w:t>
      </w:r>
    </w:p>
    <w:p w:rsidR="005A0BFB" w:rsidRPr="005A0BFB" w:rsidRDefault="005A0BFB" w:rsidP="004D4B2A">
      <w:pPr>
        <w:tabs>
          <w:tab w:val="left" w:pos="0"/>
        </w:tabs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sz w:val="10"/>
          <w:lang w:eastAsia="ru-RU"/>
        </w:rPr>
      </w:pPr>
    </w:p>
    <w:p w:rsidR="00940920" w:rsidRDefault="005A0BFB" w:rsidP="004D4B2A">
      <w:pPr>
        <w:numPr>
          <w:ilvl w:val="0"/>
          <w:numId w:val="3"/>
        </w:numPr>
        <w:tabs>
          <w:tab w:val="clear" w:pos="644"/>
          <w:tab w:val="num" w:pos="-142"/>
        </w:tabs>
        <w:spacing w:after="0"/>
        <w:ind w:left="-142" w:firstLine="568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</w:t>
      </w:r>
      <w:r w:rsidR="00940920" w:rsidRPr="00940920">
        <w:rPr>
          <w:rFonts w:ascii="Arial" w:eastAsia="Times New Roman" w:hAnsi="Arial" w:cs="Arial"/>
          <w:lang w:eastAsia="ru-RU"/>
        </w:rPr>
        <w:t>определить, какие именно картинки или отрывки видео соотносятся с идеей произведения и поставленной задачей;</w:t>
      </w:r>
    </w:p>
    <w:p w:rsidR="005A0BFB" w:rsidRPr="005A0BFB" w:rsidRDefault="005A0BFB" w:rsidP="004D4B2A">
      <w:pPr>
        <w:tabs>
          <w:tab w:val="num" w:pos="-142"/>
        </w:tabs>
        <w:spacing w:after="0"/>
        <w:ind w:left="-142" w:firstLine="568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40920" w:rsidRDefault="005A0BFB" w:rsidP="004D4B2A">
      <w:pPr>
        <w:numPr>
          <w:ilvl w:val="0"/>
          <w:numId w:val="3"/>
        </w:numPr>
        <w:tabs>
          <w:tab w:val="clear" w:pos="644"/>
          <w:tab w:val="num" w:pos="-284"/>
          <w:tab w:val="num" w:pos="-142"/>
        </w:tabs>
        <w:spacing w:after="0"/>
        <w:ind w:left="-142" w:firstLine="568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</w:t>
      </w:r>
      <w:r w:rsidR="00940920" w:rsidRPr="00940920">
        <w:rPr>
          <w:rFonts w:ascii="Arial" w:eastAsia="Times New Roman" w:hAnsi="Arial" w:cs="Arial"/>
          <w:lang w:eastAsia="ru-RU"/>
        </w:rPr>
        <w:t xml:space="preserve">проверить, подойдет ли видео или иллюстративный ряд выбранной музыке (музыка обязательно должна сочетаться с </w:t>
      </w:r>
      <w:r w:rsidR="00D36EEE">
        <w:rPr>
          <w:rFonts w:ascii="Arial" w:eastAsia="Times New Roman" w:hAnsi="Arial" w:cs="Arial"/>
          <w:lang w:eastAsia="ru-RU"/>
        </w:rPr>
        <w:t>и</w:t>
      </w:r>
      <w:r w:rsidR="00940920" w:rsidRPr="00940920">
        <w:rPr>
          <w:rFonts w:ascii="Arial" w:eastAsia="Times New Roman" w:hAnsi="Arial" w:cs="Arial"/>
          <w:lang w:eastAsia="ru-RU"/>
        </w:rPr>
        <w:t>нформацией и картинками, положительно воздействовать на воображение зрителя);</w:t>
      </w:r>
    </w:p>
    <w:p w:rsidR="005A0BFB" w:rsidRPr="004D4B2A" w:rsidRDefault="005A0BFB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2"/>
          <w:lang w:eastAsia="ru-RU"/>
        </w:rPr>
      </w:pPr>
    </w:p>
    <w:p w:rsidR="00940920" w:rsidRDefault="005A0BFB" w:rsidP="004D4B2A">
      <w:pPr>
        <w:numPr>
          <w:ilvl w:val="0"/>
          <w:numId w:val="3"/>
        </w:numPr>
        <w:tabs>
          <w:tab w:val="clear" w:pos="644"/>
          <w:tab w:val="num" w:pos="-284"/>
        </w:tabs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</w:t>
      </w:r>
      <w:r w:rsidR="00940920" w:rsidRPr="00940920">
        <w:rPr>
          <w:rFonts w:ascii="Arial" w:eastAsia="Times New Roman" w:hAnsi="Arial" w:cs="Arial"/>
          <w:lang w:eastAsia="ru-RU"/>
        </w:rPr>
        <w:t>решить, как в ролике будет представлен текст – появлением на слайдах, субтитрами или же аудиозаписью – вместо музыки.</w:t>
      </w:r>
    </w:p>
    <w:p w:rsidR="002D5CF9" w:rsidRPr="004D4B2A" w:rsidRDefault="002D5CF9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4"/>
          <w:lang w:eastAsia="ru-RU"/>
        </w:rPr>
      </w:pPr>
    </w:p>
    <w:p w:rsidR="00960D7D" w:rsidRDefault="00B56137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B56137">
        <w:rPr>
          <w:rFonts w:ascii="Arial" w:eastAsia="Times New Roman" w:hAnsi="Arial" w:cs="Arial"/>
          <w:b/>
          <w:lang w:eastAsia="ru-RU"/>
        </w:rPr>
        <w:t xml:space="preserve">4. Создать сценарий к буктрейлеру </w:t>
      </w:r>
      <w:r w:rsidR="00742634" w:rsidRPr="00B56137">
        <w:rPr>
          <w:rFonts w:ascii="Arial" w:eastAsia="Times New Roman" w:hAnsi="Arial" w:cs="Arial"/>
          <w:b/>
          <w:lang w:eastAsia="ru-RU"/>
        </w:rPr>
        <w:t>(продумать сюжет и написать текст).</w:t>
      </w:r>
      <w:r w:rsidR="00742634" w:rsidRPr="00B56137">
        <w:rPr>
          <w:rFonts w:ascii="Arial" w:eastAsia="Times New Roman" w:hAnsi="Arial" w:cs="Arial"/>
          <w:lang w:eastAsia="ru-RU"/>
        </w:rPr>
        <w:t xml:space="preserve"> Сюжет</w:t>
      </w:r>
      <w:r>
        <w:rPr>
          <w:rFonts w:ascii="Arial" w:eastAsia="Times New Roman" w:hAnsi="Arial" w:cs="Arial"/>
          <w:lang w:eastAsia="ru-RU"/>
        </w:rPr>
        <w:t xml:space="preserve"> – </w:t>
      </w:r>
      <w:r w:rsidR="00742634" w:rsidRPr="00B56137">
        <w:rPr>
          <w:rFonts w:ascii="Arial" w:eastAsia="Times New Roman" w:hAnsi="Arial" w:cs="Arial"/>
          <w:lang w:eastAsia="ru-RU"/>
        </w:rPr>
        <w:t>это основа видеоролика, то из чего он будет состоять. Важно внести интригу и выстроить сюжет таким образом, что читателю захотелось бы узнать, что же будет дальше. А узнать что будет дальше можно</w:t>
      </w:r>
      <w:r>
        <w:rPr>
          <w:rFonts w:ascii="Arial" w:eastAsia="Times New Roman" w:hAnsi="Arial" w:cs="Arial"/>
          <w:lang w:eastAsia="ru-RU"/>
        </w:rPr>
        <w:t>,</w:t>
      </w:r>
      <w:r w:rsidR="00E4717D">
        <w:rPr>
          <w:rFonts w:ascii="Arial" w:eastAsia="Times New Roman" w:hAnsi="Arial" w:cs="Arial"/>
          <w:lang w:eastAsia="ru-RU"/>
        </w:rPr>
        <w:t xml:space="preserve"> если прочтешь книгу</w:t>
      </w:r>
      <w:r w:rsidR="00742634" w:rsidRPr="00B56137">
        <w:rPr>
          <w:rFonts w:ascii="Arial" w:eastAsia="Times New Roman" w:hAnsi="Arial" w:cs="Arial"/>
          <w:lang w:eastAsia="ru-RU"/>
        </w:rPr>
        <w:t>.</w:t>
      </w:r>
    </w:p>
    <w:p w:rsidR="004D4B2A" w:rsidRPr="004D4B2A" w:rsidRDefault="004D4B2A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7258E6" w:rsidRDefault="00960D7D" w:rsidP="004D4B2A">
      <w:pPr>
        <w:spacing w:after="0"/>
        <w:ind w:left="-426" w:firstLine="852"/>
        <w:jc w:val="both"/>
        <w:rPr>
          <w:rFonts w:ascii="Arial" w:hAnsi="Arial" w:cs="Arial"/>
        </w:rPr>
      </w:pPr>
      <w:r w:rsidRPr="00960D7D">
        <w:rPr>
          <w:rFonts w:ascii="Arial" w:eastAsia="Times New Roman" w:hAnsi="Arial" w:cs="Arial"/>
          <w:b/>
          <w:lang w:eastAsia="ru-RU"/>
        </w:rPr>
        <w:t>5.</w:t>
      </w:r>
      <w:r>
        <w:rPr>
          <w:rFonts w:ascii="Arial" w:hAnsi="Arial" w:cs="Arial"/>
          <w:b/>
        </w:rPr>
        <w:t xml:space="preserve"> </w:t>
      </w:r>
      <w:r w:rsidRPr="00960D7D">
        <w:rPr>
          <w:rFonts w:ascii="Arial" w:hAnsi="Arial" w:cs="Arial"/>
          <w:b/>
        </w:rPr>
        <w:t>Объединить имеющиеся визуальные и аудиоматериалы в единый ролик</w:t>
      </w:r>
      <w:r w:rsidRPr="000A390E">
        <w:rPr>
          <w:rFonts w:ascii="Arial" w:hAnsi="Arial" w:cs="Arial"/>
        </w:rPr>
        <w:t xml:space="preserve">, используя соответствующее </w:t>
      </w:r>
      <w:r>
        <w:rPr>
          <w:rFonts w:ascii="Arial" w:hAnsi="Arial" w:cs="Arial"/>
        </w:rPr>
        <w:t>программное оборудование</w:t>
      </w:r>
      <w:r w:rsidRPr="000A390E">
        <w:rPr>
          <w:rFonts w:ascii="Arial" w:hAnsi="Arial" w:cs="Arial"/>
        </w:rPr>
        <w:t xml:space="preserve"> (от Windows Movie Maker для создания любительских роликов до Adobe Premiere для создания профессиональных трейлеров).</w:t>
      </w:r>
      <w:r w:rsidR="007258E6" w:rsidRPr="007258E6">
        <w:rPr>
          <w:rFonts w:ascii="Arial" w:hAnsi="Arial" w:cs="Arial"/>
        </w:rPr>
        <w:t xml:space="preserve"> </w:t>
      </w:r>
      <w:r w:rsidR="007258E6">
        <w:rPr>
          <w:rFonts w:ascii="Arial" w:hAnsi="Arial" w:cs="Arial"/>
        </w:rPr>
        <w:t>Прежде всего нужно о</w:t>
      </w:r>
      <w:r w:rsidR="007258E6" w:rsidRPr="000A390E">
        <w:rPr>
          <w:rFonts w:ascii="Arial" w:hAnsi="Arial" w:cs="Arial"/>
        </w:rPr>
        <w:t>преде</w:t>
      </w:r>
      <w:r w:rsidR="007258E6">
        <w:rPr>
          <w:rFonts w:ascii="Arial" w:hAnsi="Arial" w:cs="Arial"/>
        </w:rPr>
        <w:t xml:space="preserve">лить </w:t>
      </w:r>
      <w:r w:rsidR="007258E6" w:rsidRPr="000A390E">
        <w:rPr>
          <w:rFonts w:ascii="Arial" w:hAnsi="Arial" w:cs="Arial"/>
        </w:rPr>
        <w:t xml:space="preserve">формат видео. </w:t>
      </w:r>
      <w:r w:rsidR="007258E6">
        <w:rPr>
          <w:rFonts w:ascii="Arial" w:hAnsi="Arial" w:cs="Arial"/>
        </w:rPr>
        <w:t>Например, э</w:t>
      </w:r>
      <w:r w:rsidR="007258E6" w:rsidRPr="000A390E">
        <w:rPr>
          <w:rFonts w:ascii="Arial" w:hAnsi="Arial" w:cs="Arial"/>
        </w:rPr>
        <w:t xml:space="preserve">то может быть скринкаст, когда вы записываете и озвучиваете на видео презентацию из PowerPoint. Отлично подойдут </w:t>
      </w:r>
      <w:r w:rsidR="007258E6" w:rsidRPr="000A390E">
        <w:rPr>
          <w:rFonts w:ascii="Arial" w:hAnsi="Arial" w:cs="Arial"/>
        </w:rPr>
        <w:lastRenderedPageBreak/>
        <w:t xml:space="preserve">постановочные съемки с привлечением актеров или бюджетный вариант – друзья и вы в главной роли. </w:t>
      </w:r>
    </w:p>
    <w:p w:rsidR="007258E6" w:rsidRDefault="007258E6" w:rsidP="004D4B2A">
      <w:pPr>
        <w:spacing w:after="0"/>
        <w:ind w:left="-426" w:firstLine="8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создания буктрейлера новичкам рекомендованы </w:t>
      </w:r>
      <w:r w:rsidRPr="000A390E">
        <w:rPr>
          <w:rFonts w:ascii="Arial" w:hAnsi="Arial" w:cs="Arial"/>
        </w:rPr>
        <w:t>две программы – PowerPoint и Movie Maker 2.6</w:t>
      </w:r>
      <w:r>
        <w:rPr>
          <w:rFonts w:ascii="Arial" w:hAnsi="Arial" w:cs="Arial"/>
        </w:rPr>
        <w:t xml:space="preserve"> (Киностудия)</w:t>
      </w:r>
      <w:r w:rsidRPr="000A390E">
        <w:rPr>
          <w:rFonts w:ascii="Arial" w:hAnsi="Arial" w:cs="Arial"/>
        </w:rPr>
        <w:t>. В первой созда</w:t>
      </w:r>
      <w:r>
        <w:rPr>
          <w:rFonts w:ascii="Arial" w:hAnsi="Arial" w:cs="Arial"/>
        </w:rPr>
        <w:t>ется</w:t>
      </w:r>
      <w:r w:rsidRPr="000A390E">
        <w:rPr>
          <w:rFonts w:ascii="Arial" w:hAnsi="Arial" w:cs="Arial"/>
        </w:rPr>
        <w:t xml:space="preserve"> презентаци</w:t>
      </w:r>
      <w:r>
        <w:rPr>
          <w:rFonts w:ascii="Arial" w:hAnsi="Arial" w:cs="Arial"/>
        </w:rPr>
        <w:t>я</w:t>
      </w:r>
      <w:r w:rsidRPr="000A390E">
        <w:rPr>
          <w:rFonts w:ascii="Arial" w:hAnsi="Arial" w:cs="Arial"/>
        </w:rPr>
        <w:t>, которую можно будет записать. Во второй программе происходит монтаж всего видео.</w:t>
      </w:r>
    </w:p>
    <w:p w:rsidR="004D4B2A" w:rsidRPr="004D4B2A" w:rsidRDefault="004D4B2A" w:rsidP="004D4B2A">
      <w:pPr>
        <w:spacing w:after="0"/>
        <w:ind w:left="-426" w:firstLine="852"/>
        <w:jc w:val="both"/>
        <w:rPr>
          <w:rFonts w:ascii="Arial" w:hAnsi="Arial" w:cs="Arial"/>
          <w:sz w:val="8"/>
        </w:rPr>
      </w:pPr>
    </w:p>
    <w:p w:rsidR="007258E6" w:rsidRPr="007258E6" w:rsidRDefault="007258E6" w:rsidP="004D4B2A">
      <w:pPr>
        <w:spacing w:after="0"/>
        <w:ind w:left="-426" w:firstLine="852"/>
        <w:jc w:val="both"/>
        <w:textAlignment w:val="baseline"/>
        <w:rPr>
          <w:rFonts w:ascii="Arial" w:hAnsi="Arial" w:cs="Arial"/>
          <w:b/>
          <w:sz w:val="10"/>
        </w:rPr>
      </w:pPr>
    </w:p>
    <w:p w:rsidR="00960D7D" w:rsidRDefault="001A1727" w:rsidP="004D4B2A">
      <w:pPr>
        <w:spacing w:after="0"/>
        <w:ind w:left="-426" w:firstLine="852"/>
        <w:jc w:val="both"/>
        <w:textAlignment w:val="baseline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1506855</wp:posOffset>
            </wp:positionV>
            <wp:extent cx="2981325" cy="2078990"/>
            <wp:effectExtent l="451168" t="291782" r="479742" b="289243"/>
            <wp:wrapTight wrapText="bothSides">
              <wp:wrapPolygon edited="0">
                <wp:start x="21492" y="-405"/>
                <wp:lineTo x="20225" y="380"/>
                <wp:lineTo x="20214" y="3836"/>
                <wp:lineTo x="20706" y="5472"/>
                <wp:lineTo x="18679" y="6727"/>
                <wp:lineTo x="18351" y="5637"/>
                <wp:lineTo x="16324" y="6893"/>
                <wp:lineTo x="12775" y="-395"/>
                <wp:lineTo x="11888" y="154"/>
                <wp:lineTo x="11450" y="-1299"/>
                <wp:lineTo x="9423" y="-43"/>
                <wp:lineTo x="8930" y="-1679"/>
                <wp:lineTo x="6903" y="-423"/>
                <wp:lineTo x="6520" y="-1695"/>
                <wp:lineTo x="4746" y="-596"/>
                <wp:lineTo x="2082" y="-455"/>
                <wp:lineTo x="1956" y="-376"/>
                <wp:lineTo x="0" y="620"/>
                <wp:lineTo x="-56" y="8416"/>
                <wp:lineTo x="160" y="17122"/>
                <wp:lineTo x="-176" y="20995"/>
                <wp:lineTo x="98" y="21904"/>
                <wp:lineTo x="270" y="17485"/>
                <wp:lineTo x="2735" y="17683"/>
                <wp:lineTo x="6350" y="21696"/>
                <wp:lineTo x="8377" y="20440"/>
                <wp:lineTo x="13198" y="20472"/>
                <wp:lineTo x="16046" y="21942"/>
                <wp:lineTo x="20812" y="21792"/>
                <wp:lineTo x="21699" y="21243"/>
                <wp:lineTo x="21580" y="16357"/>
                <wp:lineTo x="20540" y="12905"/>
                <wp:lineTo x="22567" y="11649"/>
                <wp:lineTo x="21801" y="9105"/>
                <wp:lineTo x="23828" y="7850"/>
                <wp:lineTo x="21711" y="322"/>
                <wp:lineTo x="21492" y="-405"/>
              </wp:wrapPolygon>
            </wp:wrapTight>
            <wp:docPr id="15" name="Рисунок 15" descr="nikkica - &amp;vcy;&amp;scy;&amp;iecy; &amp;fcy;&amp;ocy;&amp;tcy;&amp;ocy;&amp;gcy;&amp;rcy;&amp;acy;&amp;fcy;&amp;icy;&amp;icy; &amp;scy; &amp;mcy;&amp;iecy;&amp;tcy;&amp;kcy;&amp;ocy;&amp;jcy; &quot;&amp;fcy;&amp;ocy;&amp;tcy;&amp;ocy;&amp;pcy;&amp;lcy;&amp;iecy;&amp;ncy;&amp;kcy;&amp;acy; png&quot; &amp;ncy;&amp;acy; &amp;YAcy;&amp;ncy;&amp;dcy;&amp;iecy;&amp;kcy;&amp;scy;.&amp;Fcy;&amp;ocy;&amp;tcy;&amp;kcy;&amp;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kkica - &amp;vcy;&amp;scy;&amp;iecy; &amp;fcy;&amp;ocy;&amp;tcy;&amp;ocy;&amp;gcy;&amp;rcy;&amp;acy;&amp;fcy;&amp;icy;&amp;icy; &amp;scy; &amp;mcy;&amp;iecy;&amp;tcy;&amp;kcy;&amp;ocy;&amp;jcy; &quot;&amp;fcy;&amp;ocy;&amp;tcy;&amp;ocy;&amp;pcy;&amp;lcy;&amp;iecy;&amp;ncy;&amp;kcy;&amp;acy; png&quot; &amp;ncy;&amp;acy; &amp;YAcy;&amp;ncy;&amp;dcy;&amp;iecy;&amp;kcy;&amp;scy;.&amp;Fcy;&amp;ocy;&amp;tcy;&amp;kcy;&amp;acy;&amp;khcy;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01857" flipH="1">
                      <a:off x="0" y="0"/>
                      <a:ext cx="298132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7D">
        <w:rPr>
          <w:rFonts w:ascii="Arial" w:hAnsi="Arial" w:cs="Arial"/>
          <w:b/>
        </w:rPr>
        <w:t xml:space="preserve">6. </w:t>
      </w:r>
      <w:r w:rsidR="00960D7D" w:rsidRPr="00960D7D">
        <w:rPr>
          <w:rFonts w:ascii="Arial" w:hAnsi="Arial" w:cs="Arial"/>
          <w:b/>
        </w:rPr>
        <w:t>Просмотреть получившийся буктрейлер, при необходимости внести исправления.</w:t>
      </w:r>
      <w:r w:rsidR="00960D7D">
        <w:rPr>
          <w:rFonts w:ascii="Arial" w:hAnsi="Arial" w:cs="Arial"/>
          <w:b/>
        </w:rPr>
        <w:t xml:space="preserve"> </w:t>
      </w:r>
      <w:r w:rsidR="007258E6" w:rsidRPr="007258E6">
        <w:rPr>
          <w:rFonts w:ascii="Arial" w:hAnsi="Arial" w:cs="Arial"/>
        </w:rPr>
        <w:t>П</w:t>
      </w:r>
      <w:r w:rsidR="00960D7D" w:rsidRPr="007258E6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режде чем запис</w:t>
      </w:r>
      <w:r w:rsidR="007258E6" w:rsidRPr="007258E6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ать окончательную версию видеоролика</w:t>
      </w:r>
      <w:r w:rsidR="00960D7D" w:rsidRPr="007258E6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 xml:space="preserve">, протестируйте его черновик «на кошках», то </w:t>
      </w:r>
      <w:r w:rsidR="007258E6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 xml:space="preserve">есть </w:t>
      </w:r>
      <w:r w:rsidR="00960D7D" w:rsidRPr="007258E6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– на друзьях или родственниках.</w:t>
      </w:r>
      <w:r w:rsidR="00960D7D" w:rsidRPr="007258E6">
        <w:rPr>
          <w:rFonts w:ascii="Arial" w:eastAsia="Times New Roman" w:hAnsi="Arial" w:cs="Arial"/>
          <w:lang w:eastAsia="ru-RU"/>
        </w:rPr>
        <w:t> И обратите внимание на их замечания.</w:t>
      </w:r>
      <w:r w:rsidR="007258E6">
        <w:rPr>
          <w:rFonts w:ascii="Arial" w:eastAsia="Times New Roman" w:hAnsi="Arial" w:cs="Arial"/>
          <w:lang w:eastAsia="ru-RU"/>
        </w:rPr>
        <w:t xml:space="preserve"> </w:t>
      </w:r>
      <w:r w:rsidR="00960D7D" w:rsidRPr="007258E6">
        <w:rPr>
          <w:rFonts w:ascii="Arial" w:eastAsia="Times New Roman" w:hAnsi="Arial" w:cs="Arial"/>
          <w:iCs/>
          <w:lang w:eastAsia="ru-RU"/>
        </w:rPr>
        <w:t>Может быть, им покажется слишком мелким или неразборчивым шрифт. Может быть, они заметят, что титры и субтитры мелькают слишком быстро, и их не успеваешь прочитать. Может быть, им покажется, что иллюстрации «тормозят» или «торопятся», не соответствуя темпу музыки.</w:t>
      </w:r>
      <w:r w:rsidR="007258E6">
        <w:rPr>
          <w:rFonts w:ascii="Arial" w:eastAsia="Times New Roman" w:hAnsi="Arial" w:cs="Arial"/>
          <w:iCs/>
          <w:lang w:eastAsia="ru-RU"/>
        </w:rPr>
        <w:t xml:space="preserve"> </w:t>
      </w:r>
      <w:r w:rsidR="00960D7D" w:rsidRPr="000A390E">
        <w:rPr>
          <w:rFonts w:ascii="Arial" w:hAnsi="Arial" w:cs="Arial"/>
        </w:rPr>
        <w:t>При необходимости сделать правки.</w:t>
      </w:r>
    </w:p>
    <w:p w:rsidR="004D4B2A" w:rsidRPr="004D4B2A" w:rsidRDefault="004D4B2A" w:rsidP="004D4B2A">
      <w:pPr>
        <w:spacing w:after="0"/>
        <w:ind w:left="-426" w:firstLine="852"/>
        <w:jc w:val="both"/>
        <w:textAlignment w:val="baseline"/>
        <w:rPr>
          <w:rFonts w:ascii="Arial" w:hAnsi="Arial" w:cs="Arial"/>
          <w:sz w:val="6"/>
        </w:rPr>
      </w:pPr>
    </w:p>
    <w:p w:rsidR="00E73638" w:rsidRPr="00E73638" w:rsidRDefault="00E73638" w:rsidP="004D4B2A">
      <w:pPr>
        <w:spacing w:after="0"/>
        <w:ind w:left="-426" w:firstLine="852"/>
        <w:jc w:val="both"/>
        <w:textAlignment w:val="baseline"/>
        <w:rPr>
          <w:rFonts w:ascii="Arial" w:hAnsi="Arial" w:cs="Arial"/>
          <w:sz w:val="10"/>
        </w:rPr>
      </w:pPr>
    </w:p>
    <w:p w:rsidR="00E73638" w:rsidRDefault="00E73638" w:rsidP="004D4B2A">
      <w:pPr>
        <w:spacing w:after="0"/>
        <w:ind w:left="-426" w:firstLine="852"/>
        <w:jc w:val="both"/>
        <w:rPr>
          <w:rFonts w:ascii="Arial" w:hAnsi="Arial" w:cs="Arial"/>
        </w:rPr>
      </w:pPr>
      <w:r w:rsidRPr="00E73638">
        <w:rPr>
          <w:rFonts w:ascii="Arial" w:hAnsi="Arial" w:cs="Arial"/>
          <w:b/>
        </w:rPr>
        <w:t>7. Публикация на YouTube.</w:t>
      </w:r>
      <w:r w:rsidRPr="000A390E">
        <w:rPr>
          <w:rFonts w:ascii="Arial" w:hAnsi="Arial" w:cs="Arial"/>
        </w:rPr>
        <w:t xml:space="preserve"> Буктрейлер вы выкладываете на сервис YouTube для его дальнейшего продвижения. Данный сервис очень удобен и популярен в Сети. </w:t>
      </w:r>
    </w:p>
    <w:p w:rsidR="00E73638" w:rsidRPr="00E73638" w:rsidRDefault="00E73638" w:rsidP="004D4B2A">
      <w:pPr>
        <w:spacing w:after="0"/>
        <w:ind w:left="-426" w:firstLine="852"/>
        <w:jc w:val="both"/>
        <w:textAlignment w:val="baseline"/>
        <w:rPr>
          <w:rFonts w:ascii="Arial" w:hAnsi="Arial" w:cs="Arial"/>
          <w:sz w:val="16"/>
        </w:rPr>
      </w:pPr>
    </w:p>
    <w:p w:rsidR="006B096E" w:rsidRDefault="001A1727" w:rsidP="00D36EEE">
      <w:pPr>
        <w:pStyle w:val="3"/>
        <w:spacing w:before="0" w:after="0"/>
        <w:jc w:val="center"/>
        <w:rPr>
          <w:rFonts w:ascii="1Isadora M Bold" w:hAnsi="1Isadora M Bold"/>
          <w:sz w:val="56"/>
          <w:lang w:eastAsia="ru-RU"/>
        </w:rPr>
      </w:pPr>
      <w:r w:rsidRPr="006B096E">
        <w:rPr>
          <w:rFonts w:ascii="1Isadora M Bold" w:hAnsi="1Isadora M Bold"/>
          <w:noProof/>
          <w:color w:val="555555"/>
          <w:sz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-94615</wp:posOffset>
            </wp:positionV>
            <wp:extent cx="1861185" cy="1849755"/>
            <wp:effectExtent l="0" t="0" r="0" b="0"/>
            <wp:wrapSquare wrapText="bothSides"/>
            <wp:docPr id="19" name="Рисунок 19" descr="Home Clip Arts Movie Clapper Board Clip Art HikeTheGa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me Clip Arts Movie Clapper Board Clip Art HikeTheGap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920" w:rsidRPr="006B096E">
        <w:rPr>
          <w:rFonts w:ascii="1Isadora M Bold" w:hAnsi="1Isadora M Bold"/>
          <w:sz w:val="56"/>
          <w:lang w:eastAsia="ru-RU"/>
        </w:rPr>
        <w:t>Технические средства</w:t>
      </w:r>
      <w:r w:rsidR="004D4B2A" w:rsidRPr="006B096E">
        <w:rPr>
          <w:rFonts w:ascii="1Isadora M Bold" w:hAnsi="1Isadora M Bold"/>
          <w:sz w:val="56"/>
          <w:lang w:eastAsia="ru-RU"/>
        </w:rPr>
        <w:t>,</w:t>
      </w:r>
    </w:p>
    <w:p w:rsidR="00940920" w:rsidRPr="006B096E" w:rsidRDefault="00E4717D" w:rsidP="00D36EEE">
      <w:pPr>
        <w:pStyle w:val="3"/>
        <w:spacing w:before="0" w:after="0"/>
        <w:jc w:val="center"/>
        <w:rPr>
          <w:rFonts w:ascii="1Isadora M Bold" w:hAnsi="1Isadora M Bold"/>
          <w:sz w:val="56"/>
          <w:lang w:eastAsia="ru-RU"/>
        </w:rPr>
      </w:pPr>
      <w:r w:rsidRPr="006B096E">
        <w:rPr>
          <w:rFonts w:ascii="1Isadora M Bold" w:hAnsi="1Isadora M Bold"/>
          <w:sz w:val="56"/>
          <w:lang w:eastAsia="ru-RU"/>
        </w:rPr>
        <w:t>необходимые для создания буктрейлера</w:t>
      </w:r>
    </w:p>
    <w:p w:rsidR="005A0BFB" w:rsidRPr="005A0BFB" w:rsidRDefault="005A0BFB" w:rsidP="004D4B2A">
      <w:pPr>
        <w:spacing w:after="0"/>
        <w:ind w:left="-426" w:firstLine="852"/>
        <w:jc w:val="center"/>
        <w:textAlignment w:val="baseline"/>
        <w:outlineLvl w:val="2"/>
        <w:rPr>
          <w:rFonts w:ascii="1 Amazone M" w:eastAsia="Times New Roman" w:hAnsi="1 Amazone M" w:cs="Arial"/>
          <w:b/>
          <w:bCs/>
          <w:sz w:val="18"/>
          <w:lang w:eastAsia="ru-RU"/>
        </w:rPr>
      </w:pPr>
    </w:p>
    <w:p w:rsidR="00940920" w:rsidRDefault="00940920" w:rsidP="004D4B2A">
      <w:pPr>
        <w:numPr>
          <w:ilvl w:val="0"/>
          <w:numId w:val="5"/>
        </w:numPr>
        <w:tabs>
          <w:tab w:val="clear" w:pos="720"/>
          <w:tab w:val="num" w:pos="567"/>
        </w:tabs>
        <w:spacing w:after="0"/>
        <w:ind w:left="-142" w:firstLine="709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940920">
        <w:rPr>
          <w:rFonts w:ascii="Arial" w:eastAsia="Times New Roman" w:hAnsi="Arial" w:cs="Arial"/>
          <w:lang w:eastAsia="ru-RU"/>
        </w:rPr>
        <w:t>микрофон</w:t>
      </w:r>
      <w:r w:rsidR="002D5CF9">
        <w:rPr>
          <w:rFonts w:ascii="Arial" w:eastAsia="Times New Roman" w:hAnsi="Arial" w:cs="Arial"/>
          <w:lang w:eastAsia="ru-RU"/>
        </w:rPr>
        <w:t xml:space="preserve">, видео-  </w:t>
      </w:r>
      <w:r w:rsidRPr="00940920">
        <w:rPr>
          <w:rFonts w:ascii="Arial" w:eastAsia="Times New Roman" w:hAnsi="Arial" w:cs="Arial"/>
          <w:lang w:eastAsia="ru-RU"/>
        </w:rPr>
        <w:t xml:space="preserve">и </w:t>
      </w:r>
      <w:r w:rsidR="002D5CF9">
        <w:rPr>
          <w:rFonts w:ascii="Arial" w:eastAsia="Times New Roman" w:hAnsi="Arial" w:cs="Arial"/>
          <w:lang w:eastAsia="ru-RU"/>
        </w:rPr>
        <w:t>фото</w:t>
      </w:r>
      <w:r w:rsidRPr="00940920">
        <w:rPr>
          <w:rFonts w:ascii="Arial" w:eastAsia="Times New Roman" w:hAnsi="Arial" w:cs="Arial"/>
          <w:lang w:eastAsia="ru-RU"/>
        </w:rPr>
        <w:t>камера</w:t>
      </w:r>
      <w:r w:rsidR="002D5CF9">
        <w:rPr>
          <w:rFonts w:ascii="Arial" w:eastAsia="Times New Roman" w:hAnsi="Arial" w:cs="Arial"/>
          <w:lang w:eastAsia="ru-RU"/>
        </w:rPr>
        <w:t xml:space="preserve"> </w:t>
      </w:r>
      <w:r w:rsidRPr="00940920">
        <w:rPr>
          <w:rFonts w:ascii="Arial" w:eastAsia="Times New Roman" w:hAnsi="Arial" w:cs="Arial"/>
          <w:lang w:eastAsia="ru-RU"/>
        </w:rPr>
        <w:t>– для создания собственных видео- и аудиоматериалов;</w:t>
      </w:r>
    </w:p>
    <w:p w:rsidR="002D5CF9" w:rsidRPr="00940920" w:rsidRDefault="002D5CF9" w:rsidP="004D4B2A">
      <w:pPr>
        <w:numPr>
          <w:ilvl w:val="0"/>
          <w:numId w:val="5"/>
        </w:numPr>
        <w:spacing w:after="0"/>
        <w:ind w:left="-284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выход в интернет;</w:t>
      </w:r>
    </w:p>
    <w:p w:rsidR="00940920" w:rsidRDefault="00940920" w:rsidP="004D4B2A">
      <w:pPr>
        <w:numPr>
          <w:ilvl w:val="0"/>
          <w:numId w:val="5"/>
        </w:numPr>
        <w:spacing w:after="0"/>
        <w:ind w:left="-284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960D7D">
        <w:rPr>
          <w:rFonts w:ascii="Arial" w:eastAsia="Times New Roman" w:hAnsi="Arial" w:cs="Arial"/>
          <w:lang w:eastAsia="ru-RU"/>
        </w:rPr>
        <w:t xml:space="preserve">программы для работы – </w:t>
      </w:r>
      <w:r w:rsidRPr="00960D7D">
        <w:rPr>
          <w:rFonts w:ascii="Arial" w:eastAsia="Times New Roman" w:hAnsi="Arial" w:cs="Arial"/>
          <w:lang w:val="en-US" w:eastAsia="ru-RU"/>
        </w:rPr>
        <w:t>Windows</w:t>
      </w:r>
      <w:r w:rsidRPr="00960D7D">
        <w:rPr>
          <w:rFonts w:ascii="Arial" w:eastAsia="Times New Roman" w:hAnsi="Arial" w:cs="Arial"/>
          <w:lang w:eastAsia="ru-RU"/>
        </w:rPr>
        <w:t xml:space="preserve"> </w:t>
      </w:r>
      <w:r w:rsidRPr="00960D7D">
        <w:rPr>
          <w:rFonts w:ascii="Arial" w:eastAsia="Times New Roman" w:hAnsi="Arial" w:cs="Arial"/>
          <w:lang w:val="en-US" w:eastAsia="ru-RU"/>
        </w:rPr>
        <w:t>Movie</w:t>
      </w:r>
      <w:r w:rsidRPr="00960D7D">
        <w:rPr>
          <w:rFonts w:ascii="Arial" w:eastAsia="Times New Roman" w:hAnsi="Arial" w:cs="Arial"/>
          <w:lang w:eastAsia="ru-RU"/>
        </w:rPr>
        <w:t xml:space="preserve"> </w:t>
      </w:r>
      <w:r w:rsidRPr="00960D7D">
        <w:rPr>
          <w:rFonts w:ascii="Arial" w:eastAsia="Times New Roman" w:hAnsi="Arial" w:cs="Arial"/>
          <w:lang w:val="en-US" w:eastAsia="ru-RU"/>
        </w:rPr>
        <w:t>Maker</w:t>
      </w:r>
      <w:r w:rsidRPr="00960D7D">
        <w:rPr>
          <w:rFonts w:ascii="Arial" w:eastAsia="Times New Roman" w:hAnsi="Arial" w:cs="Arial"/>
          <w:lang w:eastAsia="ru-RU"/>
        </w:rPr>
        <w:t xml:space="preserve">, </w:t>
      </w:r>
      <w:r w:rsidR="002D5CF9" w:rsidRPr="00960D7D">
        <w:rPr>
          <w:rFonts w:ascii="Arial" w:eastAsia="Times New Roman" w:hAnsi="Arial" w:cs="Arial"/>
          <w:lang w:eastAsia="ru-RU"/>
        </w:rPr>
        <w:t xml:space="preserve">Киностудия, </w:t>
      </w:r>
      <w:r w:rsidRPr="00960D7D">
        <w:rPr>
          <w:rFonts w:ascii="Arial" w:eastAsia="Times New Roman" w:hAnsi="Arial" w:cs="Arial"/>
          <w:lang w:val="en-US" w:eastAsia="ru-RU"/>
        </w:rPr>
        <w:t>SonyVegas</w:t>
      </w:r>
      <w:r w:rsidRPr="00960D7D">
        <w:rPr>
          <w:rFonts w:ascii="Arial" w:eastAsia="Times New Roman" w:hAnsi="Arial" w:cs="Arial"/>
          <w:lang w:eastAsia="ru-RU"/>
        </w:rPr>
        <w:t xml:space="preserve"> </w:t>
      </w:r>
      <w:r w:rsidRPr="00960D7D">
        <w:rPr>
          <w:rFonts w:ascii="Arial" w:eastAsia="Times New Roman" w:hAnsi="Arial" w:cs="Arial"/>
          <w:lang w:val="en-US" w:eastAsia="ru-RU"/>
        </w:rPr>
        <w:t>Pro</w:t>
      </w:r>
      <w:r w:rsidR="002D5CF9" w:rsidRPr="00960D7D">
        <w:rPr>
          <w:rFonts w:ascii="Arial" w:eastAsia="Times New Roman" w:hAnsi="Arial" w:cs="Arial"/>
          <w:lang w:eastAsia="ru-RU"/>
        </w:rPr>
        <w:t xml:space="preserve">, </w:t>
      </w:r>
      <w:r w:rsidR="002D5CF9" w:rsidRPr="00960D7D">
        <w:rPr>
          <w:rFonts w:ascii="Arial" w:hAnsi="Arial" w:cs="Arial"/>
          <w:bCs/>
        </w:rPr>
        <w:t>Photoshop, ВидеоМастер,</w:t>
      </w:r>
      <w:r w:rsidR="002D5CF9">
        <w:t xml:space="preserve"> </w:t>
      </w:r>
      <w:r w:rsidR="002D5CF9" w:rsidRPr="00960D7D">
        <w:rPr>
          <w:rFonts w:ascii="Arial" w:hAnsi="Arial" w:cs="Arial"/>
          <w:bCs/>
        </w:rPr>
        <w:t>Format</w:t>
      </w:r>
      <w:r w:rsidR="002D5CF9" w:rsidRPr="00960D7D">
        <w:rPr>
          <w:rFonts w:ascii="Arial" w:hAnsi="Arial" w:cs="Arial"/>
        </w:rPr>
        <w:t xml:space="preserve"> </w:t>
      </w:r>
      <w:r w:rsidR="002D5CF9" w:rsidRPr="00960D7D">
        <w:rPr>
          <w:rFonts w:ascii="Arial" w:hAnsi="Arial" w:cs="Arial"/>
          <w:bCs/>
        </w:rPr>
        <w:t xml:space="preserve">Factory </w:t>
      </w:r>
      <w:r w:rsidR="002D5CF9" w:rsidRPr="00960D7D">
        <w:rPr>
          <w:rFonts w:ascii="Arial" w:hAnsi="Arial" w:cs="Arial"/>
        </w:rPr>
        <w:t>и другие программы для работы с аудио и видеофайлами.</w:t>
      </w:r>
      <w:r w:rsidR="002D5CF9">
        <w:t xml:space="preserve"> </w:t>
      </w:r>
      <w:r w:rsidRPr="00960D7D">
        <w:rPr>
          <w:rFonts w:ascii="Arial" w:eastAsia="Times New Roman" w:hAnsi="Arial" w:cs="Arial"/>
          <w:lang w:eastAsia="ru-RU"/>
        </w:rPr>
        <w:t xml:space="preserve"> </w:t>
      </w:r>
    </w:p>
    <w:p w:rsid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</w:p>
    <w:p w:rsid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</w:p>
    <w:p w:rsidR="007258E6" w:rsidRDefault="007258E6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</w:p>
    <w:p w:rsidR="00940920" w:rsidRPr="004D4B2A" w:rsidRDefault="00940920" w:rsidP="004D4B2A">
      <w:pPr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b/>
          <w:bCs/>
          <w:lang w:eastAsia="ru-RU"/>
        </w:rPr>
      </w:pPr>
      <w:r w:rsidRPr="004D4B2A">
        <w:rPr>
          <w:rFonts w:ascii="Arial" w:eastAsia="Times New Roman" w:hAnsi="Arial" w:cs="Arial"/>
          <w:b/>
          <w:bCs/>
          <w:lang w:eastAsia="ru-RU"/>
        </w:rPr>
        <w:t>Буктрейлер только выходит в моду, но общие принципы его создания уже сформировались:</w:t>
      </w: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bCs/>
          <w:sz w:val="10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960D7D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1.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 xml:space="preserve"> Средний интервал ролика – 1-3 минуты.</w:t>
      </w:r>
      <w:r w:rsidRPr="00940920">
        <w:rPr>
          <w:rFonts w:ascii="Arial" w:eastAsia="Times New Roman" w:hAnsi="Arial" w:cs="Arial"/>
          <w:lang w:eastAsia="ru-RU"/>
        </w:rPr>
        <w:t> Конечно, при желании можно взять и больший временной отрезок, но лишь при условии логично выстроенного и </w:t>
      </w:r>
      <w:hyperlink r:id="rId36" w:tgtFrame="_blank" w:tooltip="Пишем книгу: Что такое сюжет?" w:history="1">
        <w:r w:rsidRPr="00940920">
          <w:rPr>
            <w:rFonts w:ascii="Arial" w:eastAsia="Times New Roman" w:hAnsi="Arial" w:cs="Arial"/>
            <w:bdr w:val="none" w:sz="0" w:space="0" w:color="auto" w:frame="1"/>
            <w:lang w:eastAsia="ru-RU"/>
          </w:rPr>
          <w:t>сюжетного</w:t>
        </w:r>
      </w:hyperlink>
      <w:r w:rsidRPr="00940920">
        <w:rPr>
          <w:rFonts w:ascii="Arial" w:eastAsia="Times New Roman" w:hAnsi="Arial" w:cs="Arial"/>
          <w:lang w:eastAsia="ru-RU"/>
        </w:rPr>
        <w:t> видеоряда. Не стоит переутомлять зрителей красивой и эффектной «водой». Ваше дело как создателя – </w:t>
      </w:r>
      <w:hyperlink r:id="rId37" w:tgtFrame="_blank" w:tooltip="Реклама книги" w:history="1">
        <w:r w:rsidRPr="00940920">
          <w:rPr>
            <w:rFonts w:ascii="Arial" w:eastAsia="Times New Roman" w:hAnsi="Arial" w:cs="Arial"/>
            <w:bdr w:val="none" w:sz="0" w:space="0" w:color="auto" w:frame="1"/>
            <w:lang w:eastAsia="ru-RU"/>
          </w:rPr>
          <w:t>рекламировать</w:t>
        </w:r>
      </w:hyperlink>
      <w:r w:rsidRPr="00940920">
        <w:rPr>
          <w:rFonts w:ascii="Arial" w:eastAsia="Times New Roman" w:hAnsi="Arial" w:cs="Arial"/>
          <w:lang w:eastAsia="ru-RU"/>
        </w:rPr>
        <w:t> свою книгу, а не хвастать коллекцией картинок. Если же по плану получается больше 4 минут, можно разбить ролик на две части.</w:t>
      </w: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iCs/>
          <w:lang w:eastAsia="ru-RU"/>
        </w:rPr>
      </w:pPr>
      <w:r w:rsidRPr="00960D7D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2.</w:t>
      </w:r>
      <w:r w:rsidRPr="00960D7D">
        <w:rPr>
          <w:rFonts w:ascii="Arial" w:eastAsia="Times New Roman" w:hAnsi="Arial" w:cs="Arial"/>
          <w:lang w:eastAsia="ru-RU"/>
        </w:rPr>
        <w:t> Желательно соблюдать 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единообразие иллюстраций</w:t>
      </w:r>
      <w:r w:rsidRPr="00940920">
        <w:rPr>
          <w:rFonts w:ascii="Arial" w:eastAsia="Times New Roman" w:hAnsi="Arial" w:cs="Arial"/>
          <w:lang w:eastAsia="ru-RU"/>
        </w:rPr>
        <w:t xml:space="preserve">: если рисованные иллюстрации – значит рисованные, если аниме – значит аниме, если фото – значит фото. При этом </w:t>
      </w:r>
      <w:r w:rsidR="00960D7D">
        <w:rPr>
          <w:rFonts w:ascii="Arial" w:eastAsia="Times New Roman" w:hAnsi="Arial" w:cs="Arial"/>
          <w:lang w:eastAsia="ru-RU"/>
        </w:rPr>
        <w:t>нужно</w:t>
      </w:r>
      <w:r w:rsidRPr="00940920">
        <w:rPr>
          <w:rFonts w:ascii="Arial" w:eastAsia="Times New Roman" w:hAnsi="Arial" w:cs="Arial"/>
          <w:lang w:eastAsia="ru-RU"/>
        </w:rPr>
        <w:t xml:space="preserve"> соблюдать стилистику музыки и видеоряда</w:t>
      </w:r>
      <w:r w:rsidR="00E73638">
        <w:rPr>
          <w:rFonts w:ascii="Arial" w:eastAsia="Times New Roman" w:hAnsi="Arial" w:cs="Arial"/>
          <w:lang w:eastAsia="ru-RU"/>
        </w:rPr>
        <w:t>,</w:t>
      </w:r>
      <w:r w:rsidR="00960D7D">
        <w:rPr>
          <w:rFonts w:ascii="Arial" w:eastAsia="Times New Roman" w:hAnsi="Arial" w:cs="Arial"/>
          <w:lang w:eastAsia="ru-RU"/>
        </w:rPr>
        <w:t xml:space="preserve"> например,</w:t>
      </w:r>
      <w:r w:rsidRPr="00940920">
        <w:rPr>
          <w:rFonts w:ascii="Arial" w:eastAsia="Times New Roman" w:hAnsi="Arial" w:cs="Arial"/>
          <w:iCs/>
          <w:lang w:eastAsia="ru-RU"/>
        </w:rPr>
        <w:t xml:space="preserve"> строгие картинки в стиле фэнтези вряд ли будут сочетаться с разухабистыми частушками, а классический «Вальс цветов» – с аниме.</w:t>
      </w:r>
    </w:p>
    <w:p w:rsidR="008F0AA2" w:rsidRPr="008F0AA2" w:rsidRDefault="008F0AA2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iCs/>
          <w:lang w:eastAsia="ru-RU"/>
        </w:rPr>
      </w:pPr>
      <w:r w:rsidRPr="00940920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 xml:space="preserve">3. 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Ролик должен цеплять и интриговать.</w:t>
      </w:r>
      <w:r w:rsidRPr="00940920">
        <w:rPr>
          <w:rFonts w:ascii="Arial" w:eastAsia="Times New Roman" w:hAnsi="Arial" w:cs="Arial"/>
          <w:lang w:eastAsia="ru-RU"/>
        </w:rPr>
        <w:t> Для этого важно подбирать не только яркие и эффектные картинки, но и </w:t>
      </w:r>
      <w:hyperlink r:id="rId38" w:tgtFrame="_blank" w:tooltip="Пишем книгу: работа над стилем" w:history="1">
        <w:r w:rsidRPr="00940920">
          <w:rPr>
            <w:rFonts w:ascii="Arial" w:eastAsia="Times New Roman" w:hAnsi="Arial" w:cs="Arial"/>
            <w:bdr w:val="none" w:sz="0" w:space="0" w:color="auto" w:frame="1"/>
            <w:lang w:eastAsia="ru-RU"/>
          </w:rPr>
          <w:t>меткие цитаты</w:t>
        </w:r>
      </w:hyperlink>
      <w:r w:rsidRPr="00940920">
        <w:rPr>
          <w:rFonts w:ascii="Arial" w:eastAsia="Times New Roman" w:hAnsi="Arial" w:cs="Arial"/>
          <w:lang w:eastAsia="ru-RU"/>
        </w:rPr>
        <w:t>. Не стоит пересказывать смысл произведения.</w:t>
      </w:r>
      <w:r w:rsidR="00960D7D">
        <w:rPr>
          <w:rFonts w:ascii="Arial" w:eastAsia="Times New Roman" w:hAnsi="Arial" w:cs="Arial"/>
          <w:lang w:eastAsia="ru-RU"/>
        </w:rPr>
        <w:t xml:space="preserve"> </w:t>
      </w:r>
      <w:r w:rsidRPr="00940920">
        <w:rPr>
          <w:rFonts w:ascii="Arial" w:eastAsia="Times New Roman" w:hAnsi="Arial" w:cs="Arial"/>
          <w:iCs/>
          <w:lang w:eastAsia="ru-RU"/>
        </w:rPr>
        <w:t>Если есть сложности с написанием сценарных фраз, можно использовать, например, яркие диалоги с обрисовкой конфликта и дальнейшим представлением главных героев.</w:t>
      </w: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iCs/>
          <w:lang w:eastAsia="ru-RU"/>
        </w:rPr>
      </w:pPr>
      <w:r w:rsidRPr="00940920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 xml:space="preserve">4. </w:t>
      </w:r>
      <w:r w:rsidR="00960D7D"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Сделайте а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кцент на качество и простоту.</w:t>
      </w:r>
      <w:r w:rsidRPr="00940920">
        <w:rPr>
          <w:rFonts w:ascii="Arial" w:eastAsia="Times New Roman" w:hAnsi="Arial" w:cs="Arial"/>
          <w:lang w:eastAsia="ru-RU"/>
        </w:rPr>
        <w:t> Аудиотрек должен быть качественным, без шумовых эффектов и с одним уровнем громкости. Иллюстрации – четкими и без чужеродных элементов.</w:t>
      </w:r>
      <w:r w:rsidR="00960D7D">
        <w:rPr>
          <w:rFonts w:ascii="Arial" w:eastAsia="Times New Roman" w:hAnsi="Arial" w:cs="Arial"/>
          <w:lang w:eastAsia="ru-RU"/>
        </w:rPr>
        <w:t xml:space="preserve"> Е</w:t>
      </w:r>
      <w:r w:rsidRPr="00940920">
        <w:rPr>
          <w:rFonts w:ascii="Arial" w:eastAsia="Times New Roman" w:hAnsi="Arial" w:cs="Arial"/>
          <w:iCs/>
          <w:lang w:eastAsia="ru-RU"/>
        </w:rPr>
        <w:t>сли вы скачали картинки из Интернета, то сопровождающую их рекламу лучше замазать (редакторы для обработки – простейший Paint или ACDSee). Или сразу ищите рисунки и фото без крупных значков чужой рекламы.</w:t>
      </w: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0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940920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t>5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. Шрифт в титрах и субтитрах должен быть разборчивым и читабельным.</w:t>
      </w:r>
      <w:r w:rsidRPr="00940920">
        <w:rPr>
          <w:rFonts w:ascii="Arial" w:eastAsia="Times New Roman" w:hAnsi="Arial" w:cs="Arial"/>
          <w:lang w:eastAsia="ru-RU"/>
        </w:rPr>
        <w:t> Лучше использовать простой и привычный TimesNewRoman, чем красивый и витиеватый готический шрифт, который не сможет прочесть никто, кроме вас. Буктрейлер вы создаете не для себя, а для потенциальных читателей. А значит – избегайте лишних сложностей и желания сделать «полуфабрикат».</w:t>
      </w:r>
    </w:p>
    <w:p w:rsidR="00960D7D" w:rsidRPr="00960D7D" w:rsidRDefault="00960D7D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sz w:val="12"/>
          <w:lang w:eastAsia="ru-RU"/>
        </w:rPr>
      </w:pPr>
    </w:p>
    <w:p w:rsidR="00E73638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940920">
        <w:rPr>
          <w:rFonts w:ascii="Arial" w:eastAsia="Times New Roman" w:hAnsi="Arial" w:cs="Arial"/>
          <w:b/>
          <w:bCs/>
          <w:bdr w:val="none" w:sz="0" w:space="0" w:color="auto" w:frame="1"/>
          <w:lang w:eastAsia="ru-RU"/>
        </w:rPr>
        <w:lastRenderedPageBreak/>
        <w:t xml:space="preserve">6. </w:t>
      </w:r>
      <w:r w:rsidRPr="00960D7D">
        <w:rPr>
          <w:rFonts w:ascii="Arial" w:eastAsia="Times New Roman" w:hAnsi="Arial" w:cs="Arial"/>
          <w:bCs/>
          <w:bdr w:val="none" w:sz="0" w:space="0" w:color="auto" w:frame="1"/>
          <w:lang w:eastAsia="ru-RU"/>
        </w:rPr>
        <w:t>Помните про закон об авторских правах.</w:t>
      </w:r>
      <w:r w:rsidRPr="00940920">
        <w:rPr>
          <w:rFonts w:ascii="Arial" w:eastAsia="Times New Roman" w:hAnsi="Arial" w:cs="Arial"/>
          <w:lang w:eastAsia="ru-RU"/>
        </w:rPr>
        <w:t> Если вы используете чужие видеоматериалы, аудиотреки или иллюстрации, то убедитесь, что они лежат в свободном доступе.</w:t>
      </w:r>
      <w:r w:rsidR="00E73638">
        <w:rPr>
          <w:rFonts w:ascii="Arial" w:eastAsia="Times New Roman" w:hAnsi="Arial" w:cs="Arial"/>
          <w:lang w:eastAsia="ru-RU"/>
        </w:rPr>
        <w:t xml:space="preserve"> </w:t>
      </w:r>
    </w:p>
    <w:p w:rsidR="00E73638" w:rsidRPr="00E73638" w:rsidRDefault="001A1727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1563370</wp:posOffset>
            </wp:positionV>
            <wp:extent cx="3237230" cy="3267075"/>
            <wp:effectExtent l="0" t="0" r="0" b="0"/>
            <wp:wrapSquare wrapText="bothSides"/>
            <wp:docPr id="20" name="Рисунок 20" descr="http://lyndalohill.akingmusic.com/topten/directors19584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yndalohill.akingmusic.com/topten/directors1958414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723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920" w:rsidRPr="00940920">
        <w:rPr>
          <w:rFonts w:ascii="Arial" w:eastAsia="Times New Roman" w:hAnsi="Arial" w:cs="Arial"/>
          <w:lang w:eastAsia="ru-RU"/>
        </w:rPr>
        <w:t xml:space="preserve">Конечно, лучше использовать классическую музыку или нарезку из старых фильмов, но если ваш выбор пал на редкую музыку или на работы современного художника, то по возможности нужно </w:t>
      </w:r>
      <w:r w:rsidR="00960D7D">
        <w:rPr>
          <w:rFonts w:ascii="Arial" w:eastAsia="Times New Roman" w:hAnsi="Arial" w:cs="Arial"/>
          <w:lang w:eastAsia="ru-RU"/>
        </w:rPr>
        <w:t>добиться</w:t>
      </w:r>
      <w:r w:rsidR="00940920" w:rsidRPr="00940920">
        <w:rPr>
          <w:rFonts w:ascii="Arial" w:eastAsia="Times New Roman" w:hAnsi="Arial" w:cs="Arial"/>
          <w:lang w:eastAsia="ru-RU"/>
        </w:rPr>
        <w:t xml:space="preserve"> разрешени</w:t>
      </w:r>
      <w:r w:rsidR="00960D7D">
        <w:rPr>
          <w:rFonts w:ascii="Arial" w:eastAsia="Times New Roman" w:hAnsi="Arial" w:cs="Arial"/>
          <w:lang w:eastAsia="ru-RU"/>
        </w:rPr>
        <w:t>я</w:t>
      </w:r>
      <w:r w:rsidR="00940920" w:rsidRPr="00940920">
        <w:rPr>
          <w:rFonts w:ascii="Arial" w:eastAsia="Times New Roman" w:hAnsi="Arial" w:cs="Arial"/>
          <w:lang w:eastAsia="ru-RU"/>
        </w:rPr>
        <w:t xml:space="preserve"> на использование материалов</w:t>
      </w:r>
      <w:r w:rsidR="00940920" w:rsidRPr="00E73638">
        <w:rPr>
          <w:rFonts w:ascii="Arial" w:eastAsia="Times New Roman" w:hAnsi="Arial" w:cs="Arial"/>
          <w:lang w:eastAsia="ru-RU"/>
        </w:rPr>
        <w:t>.</w:t>
      </w:r>
      <w:r w:rsidR="00E73638" w:rsidRPr="00E73638">
        <w:rPr>
          <w:rFonts w:ascii="inherit" w:eastAsia="Times New Roman" w:hAnsi="inherit"/>
          <w:i/>
          <w:iCs/>
          <w:sz w:val="27"/>
          <w:szCs w:val="27"/>
          <w:lang w:eastAsia="ru-RU"/>
        </w:rPr>
        <w:t xml:space="preserve"> </w:t>
      </w:r>
      <w:r w:rsidR="00E73638" w:rsidRPr="00E73638">
        <w:rPr>
          <w:rFonts w:ascii="Arial" w:eastAsia="Times New Roman" w:hAnsi="Arial" w:cs="Arial"/>
          <w:iCs/>
          <w:lang w:eastAsia="ru-RU"/>
        </w:rPr>
        <w:t xml:space="preserve">В любом случае </w:t>
      </w:r>
      <w:r w:rsidR="00E73638">
        <w:rPr>
          <w:rFonts w:ascii="Arial" w:eastAsia="Times New Roman" w:hAnsi="Arial" w:cs="Arial"/>
          <w:iCs/>
          <w:lang w:eastAsia="ru-RU"/>
        </w:rPr>
        <w:t xml:space="preserve">в </w:t>
      </w:r>
      <w:r w:rsidR="00E73638" w:rsidRPr="00E73638">
        <w:rPr>
          <w:rFonts w:ascii="Arial" w:eastAsia="Times New Roman" w:hAnsi="Arial" w:cs="Arial"/>
          <w:iCs/>
          <w:lang w:eastAsia="ru-RU"/>
        </w:rPr>
        <w:t>заключительных титрах нелишним будет заметить: все права на использованные материалы принадлежат правообладателям, указать на владельца и название источника (фильм, песня) и уточнить, что материалы использованы в ознакомительных целях.</w:t>
      </w:r>
    </w:p>
    <w:p w:rsidR="00940920" w:rsidRPr="00940920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lang w:eastAsia="ru-RU"/>
        </w:rPr>
      </w:pPr>
    </w:p>
    <w:p w:rsidR="00940920" w:rsidRPr="000A390E" w:rsidRDefault="00940920" w:rsidP="004D4B2A">
      <w:pPr>
        <w:spacing w:after="0"/>
        <w:ind w:left="-426" w:firstLine="852"/>
        <w:jc w:val="both"/>
        <w:textAlignment w:val="baseline"/>
        <w:rPr>
          <w:rFonts w:ascii="Arial" w:eastAsia="Times New Roman" w:hAnsi="Arial" w:cs="Arial"/>
          <w:color w:val="555555"/>
          <w:lang w:eastAsia="ru-RU"/>
        </w:rPr>
      </w:pPr>
    </w:p>
    <w:p w:rsidR="000A390E" w:rsidRDefault="000A390E" w:rsidP="004D4B2A">
      <w:pPr>
        <w:spacing w:after="0"/>
        <w:ind w:left="-426" w:firstLine="852"/>
        <w:jc w:val="both"/>
        <w:rPr>
          <w:rFonts w:ascii="Arial" w:hAnsi="Arial" w:cs="Arial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555555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555555"/>
          <w:lang w:eastAsia="ru-RU"/>
        </w:rPr>
      </w:pPr>
    </w:p>
    <w:p w:rsidR="00940920" w:rsidRDefault="00940920" w:rsidP="004D4B2A">
      <w:pPr>
        <w:spacing w:after="0"/>
        <w:ind w:left="-426" w:firstLine="852"/>
        <w:jc w:val="both"/>
        <w:textAlignment w:val="baseline"/>
        <w:outlineLvl w:val="2"/>
        <w:rPr>
          <w:rFonts w:ascii="Arial" w:eastAsia="Times New Roman" w:hAnsi="Arial" w:cs="Arial"/>
          <w:b/>
          <w:bCs/>
          <w:color w:val="555555"/>
          <w:lang w:eastAsia="ru-RU"/>
        </w:rPr>
      </w:pPr>
    </w:p>
    <w:p w:rsidR="00D36EEE" w:rsidRDefault="00D36EEE" w:rsidP="006B096E">
      <w:pPr>
        <w:pStyle w:val="3"/>
        <w:jc w:val="center"/>
        <w:rPr>
          <w:rStyle w:val="mw-headline"/>
          <w:rFonts w:ascii="1Isadora M Bold" w:hAnsi="1Isadora M Bold" w:cs="Arial"/>
          <w:sz w:val="56"/>
        </w:rPr>
      </w:pPr>
    </w:p>
    <w:p w:rsidR="006C442C" w:rsidRPr="004D4B2A" w:rsidRDefault="006C442C" w:rsidP="006B096E">
      <w:pPr>
        <w:pStyle w:val="3"/>
        <w:jc w:val="center"/>
      </w:pPr>
      <w:r w:rsidRPr="004D4B2A">
        <w:rPr>
          <w:rStyle w:val="mw-headline"/>
          <w:rFonts w:ascii="1Isadora M Bold" w:hAnsi="1Isadora M Bold" w:cs="Arial"/>
          <w:sz w:val="56"/>
        </w:rPr>
        <w:t>Премии</w:t>
      </w:r>
    </w:p>
    <w:p w:rsidR="004D4B2A" w:rsidRDefault="006C442C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 w:rsidRPr="00D253AC">
        <w:rPr>
          <w:rFonts w:ascii="Arial" w:hAnsi="Arial" w:cs="Arial"/>
          <w:sz w:val="28"/>
          <w:szCs w:val="28"/>
        </w:rPr>
        <w:t>Как в России, так и за рубежом учреждено несколько премий в области создания буктрейлеров.</w:t>
      </w:r>
    </w:p>
    <w:p w:rsidR="006C442C" w:rsidRPr="00D253AC" w:rsidRDefault="006C442C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 w:rsidRPr="00D253AC">
        <w:rPr>
          <w:rFonts w:ascii="Arial" w:hAnsi="Arial" w:cs="Arial"/>
          <w:sz w:val="28"/>
          <w:szCs w:val="28"/>
        </w:rPr>
        <w:t xml:space="preserve"> Наиболее известные зарубежные награды:</w:t>
      </w:r>
    </w:p>
    <w:p w:rsidR="006C442C" w:rsidRDefault="006C442C" w:rsidP="004D4B2A">
      <w:pPr>
        <w:numPr>
          <w:ilvl w:val="0"/>
          <w:numId w:val="10"/>
        </w:numPr>
        <w:spacing w:after="0" w:line="360" w:lineRule="auto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MobyAwards (огранизована издательством MelvilleHousePublishing, США);</w:t>
      </w:r>
    </w:p>
    <w:p w:rsidR="004D4B2A" w:rsidRPr="004D4B2A" w:rsidRDefault="004D4B2A" w:rsidP="004D4B2A">
      <w:pPr>
        <w:spacing w:after="0" w:line="360" w:lineRule="auto"/>
        <w:ind w:left="426"/>
        <w:jc w:val="both"/>
        <w:rPr>
          <w:rFonts w:ascii="Arial" w:hAnsi="Arial" w:cs="Arial"/>
          <w:sz w:val="10"/>
        </w:rPr>
      </w:pPr>
    </w:p>
    <w:p w:rsidR="006C442C" w:rsidRDefault="006C442C" w:rsidP="004D4B2A">
      <w:pPr>
        <w:numPr>
          <w:ilvl w:val="0"/>
          <w:numId w:val="10"/>
        </w:numPr>
        <w:spacing w:after="0" w:line="360" w:lineRule="auto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BookVideo (учреждена лондонским книжным магазином Foyles);</w:t>
      </w:r>
    </w:p>
    <w:p w:rsidR="004D4B2A" w:rsidRPr="004D4B2A" w:rsidRDefault="004D4B2A" w:rsidP="004D4B2A">
      <w:pPr>
        <w:pStyle w:val="a9"/>
        <w:spacing w:after="0" w:line="360" w:lineRule="auto"/>
        <w:rPr>
          <w:rFonts w:ascii="Arial" w:hAnsi="Arial" w:cs="Arial"/>
          <w:sz w:val="10"/>
        </w:rPr>
      </w:pPr>
    </w:p>
    <w:p w:rsidR="006C442C" w:rsidRDefault="006C442C" w:rsidP="004D4B2A">
      <w:pPr>
        <w:numPr>
          <w:ilvl w:val="0"/>
          <w:numId w:val="10"/>
        </w:numPr>
        <w:spacing w:after="0" w:line="360" w:lineRule="auto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Trailee (вручается американским изданием для детских библиотекарей SchoolLibraryJournal);</w:t>
      </w:r>
    </w:p>
    <w:p w:rsidR="004D4B2A" w:rsidRPr="004D4B2A" w:rsidRDefault="004D4B2A" w:rsidP="004D4B2A">
      <w:pPr>
        <w:spacing w:after="0" w:line="360" w:lineRule="auto"/>
        <w:ind w:left="426"/>
        <w:jc w:val="both"/>
        <w:rPr>
          <w:rFonts w:ascii="Arial" w:hAnsi="Arial" w:cs="Arial"/>
          <w:sz w:val="10"/>
        </w:rPr>
      </w:pPr>
    </w:p>
    <w:p w:rsidR="006C442C" w:rsidRPr="004D4B2A" w:rsidRDefault="006C442C" w:rsidP="004D4B2A">
      <w:pPr>
        <w:numPr>
          <w:ilvl w:val="0"/>
          <w:numId w:val="10"/>
        </w:numPr>
        <w:spacing w:after="0" w:line="360" w:lineRule="auto"/>
        <w:ind w:left="-426" w:firstLine="852"/>
        <w:jc w:val="both"/>
        <w:rPr>
          <w:rFonts w:ascii="Arial" w:hAnsi="Arial" w:cs="Arial"/>
          <w:lang w:val="en-US"/>
        </w:rPr>
      </w:pPr>
      <w:r w:rsidRPr="00D253AC">
        <w:rPr>
          <w:rFonts w:ascii="Arial" w:hAnsi="Arial" w:cs="Arial"/>
          <w:lang w:val="en-US"/>
        </w:rPr>
        <w:t>Scottish Children’s Book Awards (SCBA) (</w:t>
      </w:r>
      <w:r w:rsidRPr="00D253AC">
        <w:rPr>
          <w:rFonts w:ascii="Arial" w:hAnsi="Arial" w:cs="Arial"/>
        </w:rPr>
        <w:t>учреждена</w:t>
      </w:r>
      <w:r w:rsidRPr="00D253AC">
        <w:rPr>
          <w:rFonts w:ascii="Arial" w:hAnsi="Arial" w:cs="Arial"/>
          <w:lang w:val="en-US"/>
        </w:rPr>
        <w:t xml:space="preserve"> </w:t>
      </w:r>
      <w:r w:rsidRPr="00D253AC">
        <w:rPr>
          <w:rFonts w:ascii="Arial" w:hAnsi="Arial" w:cs="Arial"/>
        </w:rPr>
        <w:t>организацией</w:t>
      </w:r>
      <w:r w:rsidRPr="00D253AC">
        <w:rPr>
          <w:rFonts w:ascii="Arial" w:hAnsi="Arial" w:cs="Arial"/>
          <w:lang w:val="en-US"/>
        </w:rPr>
        <w:t xml:space="preserve"> Scottish Book Trust)</w:t>
      </w:r>
    </w:p>
    <w:p w:rsidR="004D4B2A" w:rsidRPr="004D4B2A" w:rsidRDefault="004D4B2A" w:rsidP="004D4B2A">
      <w:pPr>
        <w:spacing w:after="0" w:line="360" w:lineRule="auto"/>
        <w:ind w:left="426"/>
        <w:jc w:val="both"/>
        <w:rPr>
          <w:rFonts w:ascii="Arial" w:hAnsi="Arial" w:cs="Arial"/>
          <w:sz w:val="10"/>
          <w:lang w:val="en-US"/>
        </w:rPr>
      </w:pPr>
    </w:p>
    <w:p w:rsidR="006C442C" w:rsidRPr="00D253AC" w:rsidRDefault="006C442C" w:rsidP="004D4B2A">
      <w:pPr>
        <w:numPr>
          <w:ilvl w:val="0"/>
          <w:numId w:val="10"/>
        </w:numPr>
        <w:spacing w:after="0" w:line="360" w:lineRule="auto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Booktrailers Online Awards (первая премия буктрейлеров в Италии)</w:t>
      </w:r>
    </w:p>
    <w:p w:rsidR="006C442C" w:rsidRPr="00D253AC" w:rsidRDefault="006C442C" w:rsidP="004D4B2A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 w:rsidRPr="00D253AC">
        <w:rPr>
          <w:rFonts w:ascii="Arial" w:hAnsi="Arial" w:cs="Arial"/>
          <w:sz w:val="28"/>
          <w:szCs w:val="28"/>
        </w:rPr>
        <w:t>Российские премии:</w:t>
      </w:r>
    </w:p>
    <w:p w:rsidR="006C442C" w:rsidRDefault="006C442C" w:rsidP="006B096E">
      <w:pPr>
        <w:numPr>
          <w:ilvl w:val="0"/>
          <w:numId w:val="11"/>
        </w:numPr>
        <w:spacing w:after="0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Videobooks (конкурс буктрейлеров, прошел летом 2012 г.)</w:t>
      </w:r>
    </w:p>
    <w:p w:rsidR="006B096E" w:rsidRPr="006B096E" w:rsidRDefault="006B096E" w:rsidP="006B096E">
      <w:pPr>
        <w:spacing w:after="0"/>
        <w:ind w:left="426"/>
        <w:jc w:val="both"/>
        <w:rPr>
          <w:rFonts w:ascii="Arial" w:hAnsi="Arial" w:cs="Arial"/>
          <w:sz w:val="12"/>
        </w:rPr>
      </w:pPr>
    </w:p>
    <w:p w:rsidR="004D4B2A" w:rsidRPr="006B096E" w:rsidRDefault="004D4B2A" w:rsidP="006B096E">
      <w:pPr>
        <w:spacing w:after="0"/>
        <w:ind w:left="426"/>
        <w:jc w:val="both"/>
        <w:rPr>
          <w:rFonts w:ascii="Arial" w:hAnsi="Arial" w:cs="Arial"/>
          <w:sz w:val="2"/>
        </w:rPr>
      </w:pPr>
    </w:p>
    <w:p w:rsidR="006C442C" w:rsidRPr="00D253AC" w:rsidRDefault="006C442C" w:rsidP="006B096E">
      <w:pPr>
        <w:numPr>
          <w:ilvl w:val="0"/>
          <w:numId w:val="11"/>
        </w:numPr>
        <w:spacing w:after="0"/>
        <w:ind w:left="-426" w:firstLine="852"/>
        <w:jc w:val="both"/>
        <w:rPr>
          <w:rFonts w:ascii="Arial" w:hAnsi="Arial" w:cs="Arial"/>
        </w:rPr>
      </w:pPr>
      <w:r w:rsidRPr="00D253AC">
        <w:rPr>
          <w:rFonts w:ascii="Arial" w:hAnsi="Arial" w:cs="Arial"/>
        </w:rPr>
        <w:t>Всероссийский конкурс буктрейлеров (для участия любой желающий может снять ролик длиной не более 2 минут и отправить его на конкурс)</w:t>
      </w:r>
    </w:p>
    <w:p w:rsidR="006C442C" w:rsidRPr="00D253AC" w:rsidRDefault="001A1727" w:rsidP="00D36EEE">
      <w:pPr>
        <w:pStyle w:val="a6"/>
        <w:spacing w:line="276" w:lineRule="auto"/>
        <w:ind w:left="-426" w:firstLine="85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325755</wp:posOffset>
            </wp:positionV>
            <wp:extent cx="3874770" cy="2244725"/>
            <wp:effectExtent l="0" t="0" r="0" b="0"/>
            <wp:wrapTight wrapText="bothSides">
              <wp:wrapPolygon edited="0">
                <wp:start x="5947" y="183"/>
                <wp:lineTo x="5097" y="550"/>
                <wp:lineTo x="4035" y="2200"/>
                <wp:lineTo x="3717" y="6416"/>
                <wp:lineTo x="2973" y="12832"/>
                <wp:lineTo x="3292" y="15581"/>
                <wp:lineTo x="13699" y="17231"/>
                <wp:lineTo x="15186" y="17231"/>
                <wp:lineTo x="15504" y="16864"/>
                <wp:lineTo x="18265" y="15398"/>
                <wp:lineTo x="19009" y="15215"/>
                <wp:lineTo x="19540" y="13565"/>
                <wp:lineTo x="17841" y="3483"/>
                <wp:lineTo x="17947" y="1466"/>
                <wp:lineTo x="16885" y="550"/>
                <wp:lineTo x="14018" y="183"/>
                <wp:lineTo x="5947" y="183"/>
              </wp:wrapPolygon>
            </wp:wrapTight>
            <wp:docPr id="23" name="Рисунок 1" descr="Кни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нигуру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42C" w:rsidRPr="00D253AC">
        <w:rPr>
          <w:rFonts w:ascii="Arial" w:hAnsi="Arial" w:cs="Arial"/>
          <w:sz w:val="28"/>
          <w:szCs w:val="28"/>
        </w:rPr>
        <w:t>Летом 2012-го прошел конкурс буктрейлеров, который устраивал московский книжный магазин Dodo Space. Проводятся провинциальные конкурсы, а в ноябре 2012 года стартовал первый Всероссийский Конкурс-парад Буктрейлеров.</w:t>
      </w:r>
    </w:p>
    <w:p w:rsidR="006B096E" w:rsidRDefault="006B096E" w:rsidP="006B096E">
      <w:pPr>
        <w:ind w:left="-426"/>
        <w:jc w:val="center"/>
        <w:rPr>
          <w:rFonts w:ascii="1Isadora M Bold" w:hAnsi="1Isadora M Bold"/>
          <w:b/>
          <w:sz w:val="56"/>
        </w:rPr>
      </w:pPr>
      <w:r>
        <w:rPr>
          <w:rFonts w:ascii="1Isadora M Bold" w:hAnsi="1Isadora M Bold"/>
          <w:b/>
          <w:sz w:val="56"/>
        </w:rPr>
        <w:t>Содержание</w:t>
      </w:r>
    </w:p>
    <w:p w:rsidR="006C442C" w:rsidRDefault="006B096E" w:rsidP="006B096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Буктрейлер… Что это? ………………………………………………………..3</w:t>
      </w:r>
    </w:p>
    <w:p w:rsidR="006B096E" w:rsidRDefault="006B096E" w:rsidP="006B096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Немного истории ………………………………………………………………4</w:t>
      </w:r>
    </w:p>
    <w:p w:rsidR="006B096E" w:rsidRDefault="006B096E" w:rsidP="006B096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Виды буктрейлеров ……………………………………………………………5</w:t>
      </w:r>
    </w:p>
    <w:p w:rsidR="006B096E" w:rsidRDefault="006B096E" w:rsidP="006B096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Этапы создания буктрейлеров ………………………………………………6</w:t>
      </w: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  <w:r w:rsidRPr="00D36EEE">
        <w:rPr>
          <w:rFonts w:ascii="Arial" w:hAnsi="Arial" w:cs="Arial"/>
        </w:rPr>
        <w:t>Технические средства,</w:t>
      </w:r>
      <w:r>
        <w:rPr>
          <w:rFonts w:ascii="Arial" w:hAnsi="Arial" w:cs="Arial"/>
        </w:rPr>
        <w:t xml:space="preserve"> </w:t>
      </w:r>
      <w:r w:rsidRPr="00D36EEE">
        <w:rPr>
          <w:rFonts w:ascii="Arial" w:hAnsi="Arial" w:cs="Arial"/>
        </w:rPr>
        <w:t>необходимые для создания буктрейлера</w:t>
      </w:r>
      <w:r>
        <w:rPr>
          <w:rFonts w:ascii="Arial" w:hAnsi="Arial" w:cs="Arial"/>
        </w:rPr>
        <w:t xml:space="preserve"> ……8</w:t>
      </w: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Премии …………………………………………………………………….……10</w:t>
      </w:r>
    </w:p>
    <w:p w:rsidR="00D36EEE" w:rsidRDefault="001A1727" w:rsidP="00D36EEE">
      <w:pPr>
        <w:ind w:left="-426"/>
        <w:jc w:val="both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252730</wp:posOffset>
            </wp:positionV>
            <wp:extent cx="4972050" cy="5821045"/>
            <wp:effectExtent l="0" t="0" r="0" b="0"/>
            <wp:wrapSquare wrapText="bothSides"/>
            <wp:docPr id="27" name="Рисунок 3" descr="Роспечать выделит до 3 млн руб на организацию конкурса буктрейл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оспечать выделит до 3 млн руб на организацию конкурса буктрейлеров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r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8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1A1727" w:rsidP="00D36EEE">
      <w:pPr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404495</wp:posOffset>
            </wp:positionV>
            <wp:extent cx="6610350" cy="4742180"/>
            <wp:effectExtent l="0" t="0" r="0" b="0"/>
            <wp:wrapTight wrapText="bothSides">
              <wp:wrapPolygon edited="0">
                <wp:start x="0" y="0"/>
                <wp:lineTo x="0" y="21519"/>
                <wp:lineTo x="124" y="21519"/>
                <wp:lineTo x="124" y="19437"/>
                <wp:lineTo x="19359" y="19176"/>
                <wp:lineTo x="19919" y="19003"/>
                <wp:lineTo x="19172" y="18048"/>
                <wp:lineTo x="20168" y="18048"/>
                <wp:lineTo x="20978" y="17441"/>
                <wp:lineTo x="20853" y="15272"/>
                <wp:lineTo x="21289" y="13883"/>
                <wp:lineTo x="21476" y="12495"/>
                <wp:lineTo x="21102" y="11540"/>
                <wp:lineTo x="20915" y="11107"/>
                <wp:lineTo x="18986" y="9718"/>
                <wp:lineTo x="19421" y="8677"/>
                <wp:lineTo x="19546" y="7549"/>
                <wp:lineTo x="18550" y="7289"/>
                <wp:lineTo x="13383" y="6942"/>
                <wp:lineTo x="14193" y="6247"/>
                <wp:lineTo x="13944" y="5553"/>
                <wp:lineTo x="11080" y="5553"/>
                <wp:lineTo x="7594" y="4165"/>
                <wp:lineTo x="7159" y="2777"/>
                <wp:lineTo x="7283" y="2082"/>
                <wp:lineTo x="6474" y="1909"/>
                <wp:lineTo x="124" y="1388"/>
                <wp:lineTo x="124" y="0"/>
                <wp:lineTo x="0" y="0"/>
              </wp:wrapPolygon>
            </wp:wrapTight>
            <wp:docPr id="26" name="Рисунок 2" descr="Буктрейлеры к новинкам - Буктрейл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уктрейлеры к новинкам - Буктрейлер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r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D36EEE" w:rsidRDefault="00D36EEE" w:rsidP="00D36EEE">
      <w:pPr>
        <w:ind w:left="-426"/>
        <w:jc w:val="both"/>
        <w:rPr>
          <w:rFonts w:ascii="Arial" w:hAnsi="Arial" w:cs="Arial"/>
        </w:rPr>
      </w:pPr>
    </w:p>
    <w:p w:rsidR="006B096E" w:rsidRPr="00D253AC" w:rsidRDefault="006B096E" w:rsidP="006B096E">
      <w:pPr>
        <w:ind w:left="-426"/>
        <w:jc w:val="both"/>
        <w:rPr>
          <w:rFonts w:ascii="Arial" w:hAnsi="Arial" w:cs="Arial"/>
        </w:rPr>
      </w:pPr>
    </w:p>
    <w:sectPr w:rsidR="006B096E" w:rsidRPr="00D253AC" w:rsidSect="00D36EEE">
      <w:footerReference w:type="default" r:id="rId44"/>
      <w:pgSz w:w="11906" w:h="16838"/>
      <w:pgMar w:top="1134" w:right="1276" w:bottom="1134" w:left="1701" w:header="709" w:footer="102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69A" w:rsidRDefault="0065369A" w:rsidP="00D36EEE">
      <w:pPr>
        <w:spacing w:after="0" w:line="240" w:lineRule="auto"/>
      </w:pPr>
      <w:r>
        <w:separator/>
      </w:r>
    </w:p>
  </w:endnote>
  <w:endnote w:type="continuationSeparator" w:id="0">
    <w:p w:rsidR="0065369A" w:rsidRDefault="0065369A" w:rsidP="00D3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 Amazone M">
    <w:altName w:val="Gabriola"/>
    <w:charset w:val="00"/>
    <w:family w:val="decorative"/>
    <w:pitch w:val="variable"/>
    <w:sig w:usb0="00000001" w:usb1="00000000" w:usb2="00000000" w:usb3="00000000" w:csb0="00000017" w:csb1="00000000"/>
  </w:font>
  <w:font w:name="DomCasual">
    <w:altName w:val="Times New Roman"/>
    <w:panose1 w:val="00000000000000000000"/>
    <w:charset w:val="00"/>
    <w:family w:val="roman"/>
    <w:notTrueType/>
    <w:pitch w:val="default"/>
  </w:font>
  <w:font w:name="1Isadora M Bold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EEE" w:rsidRDefault="00D36EEE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1A1727">
      <w:rPr>
        <w:noProof/>
      </w:rPr>
      <w:t>13</w:t>
    </w:r>
    <w:r>
      <w:fldChar w:fldCharType="end"/>
    </w:r>
  </w:p>
  <w:p w:rsidR="00D36EEE" w:rsidRDefault="00D36EE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69A" w:rsidRDefault="0065369A" w:rsidP="00D36EEE">
      <w:pPr>
        <w:spacing w:after="0" w:line="240" w:lineRule="auto"/>
      </w:pPr>
      <w:r>
        <w:separator/>
      </w:r>
    </w:p>
  </w:footnote>
  <w:footnote w:type="continuationSeparator" w:id="0">
    <w:p w:rsidR="0065369A" w:rsidRDefault="0065369A" w:rsidP="00D36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7A5E"/>
    <w:multiLevelType w:val="multilevel"/>
    <w:tmpl w:val="990498C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09FF1B2B"/>
    <w:multiLevelType w:val="multilevel"/>
    <w:tmpl w:val="ABE02F54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28"/>
      </w:rPr>
    </w:lvl>
    <w:lvl w:ilvl="1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67AF5"/>
    <w:multiLevelType w:val="multilevel"/>
    <w:tmpl w:val="C0224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F631F8"/>
    <w:multiLevelType w:val="multilevel"/>
    <w:tmpl w:val="4EDE2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81590B"/>
    <w:multiLevelType w:val="multilevel"/>
    <w:tmpl w:val="C46A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1059B5"/>
    <w:multiLevelType w:val="multilevel"/>
    <w:tmpl w:val="78A6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C7CFA"/>
    <w:multiLevelType w:val="multilevel"/>
    <w:tmpl w:val="9D1CA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2B60E9"/>
    <w:multiLevelType w:val="hybridMultilevel"/>
    <w:tmpl w:val="C8CA7EEE"/>
    <w:lvl w:ilvl="0" w:tplc="04190017">
      <w:start w:val="1"/>
      <w:numFmt w:val="lowerLetter"/>
      <w:lvlText w:val="%1)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649C77FA"/>
    <w:multiLevelType w:val="multilevel"/>
    <w:tmpl w:val="F0B027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2B0105"/>
    <w:multiLevelType w:val="multilevel"/>
    <w:tmpl w:val="ABE26E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BA31DE"/>
    <w:multiLevelType w:val="multilevel"/>
    <w:tmpl w:val="7BD879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107EF2"/>
    <w:multiLevelType w:val="multilevel"/>
    <w:tmpl w:val="A9D61B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11A8F"/>
    <w:multiLevelType w:val="multilevel"/>
    <w:tmpl w:val="3258C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3B348F"/>
    <w:multiLevelType w:val="multilevel"/>
    <w:tmpl w:val="0B7E4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2"/>
  </w:num>
  <w:num w:numId="5">
    <w:abstractNumId w:val="11"/>
  </w:num>
  <w:num w:numId="6">
    <w:abstractNumId w:val="4"/>
  </w:num>
  <w:num w:numId="7">
    <w:abstractNumId w:val="6"/>
  </w:num>
  <w:num w:numId="8">
    <w:abstractNumId w:val="3"/>
  </w:num>
  <w:num w:numId="9">
    <w:abstractNumId w:val="12"/>
  </w:num>
  <w:num w:numId="10">
    <w:abstractNumId w:val="5"/>
  </w:num>
  <w:num w:numId="11">
    <w:abstractNumId w:val="0"/>
  </w:num>
  <w:num w:numId="12">
    <w:abstractNumId w:val="9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D5F"/>
    <w:rsid w:val="00083A77"/>
    <w:rsid w:val="000A390E"/>
    <w:rsid w:val="000B413E"/>
    <w:rsid w:val="00132471"/>
    <w:rsid w:val="001A1727"/>
    <w:rsid w:val="00245979"/>
    <w:rsid w:val="002D5CF9"/>
    <w:rsid w:val="002E3060"/>
    <w:rsid w:val="003760FF"/>
    <w:rsid w:val="003915FF"/>
    <w:rsid w:val="00401199"/>
    <w:rsid w:val="00426C89"/>
    <w:rsid w:val="00440269"/>
    <w:rsid w:val="004D4B2A"/>
    <w:rsid w:val="005A0BFB"/>
    <w:rsid w:val="005F57C2"/>
    <w:rsid w:val="0064772B"/>
    <w:rsid w:val="0065369A"/>
    <w:rsid w:val="006B096E"/>
    <w:rsid w:val="006C442C"/>
    <w:rsid w:val="007258E6"/>
    <w:rsid w:val="00742634"/>
    <w:rsid w:val="00746501"/>
    <w:rsid w:val="00831174"/>
    <w:rsid w:val="00832809"/>
    <w:rsid w:val="008737D9"/>
    <w:rsid w:val="008F0AA2"/>
    <w:rsid w:val="00940920"/>
    <w:rsid w:val="00960D7D"/>
    <w:rsid w:val="00985CF6"/>
    <w:rsid w:val="009E55F3"/>
    <w:rsid w:val="00A24751"/>
    <w:rsid w:val="00B56137"/>
    <w:rsid w:val="00B96217"/>
    <w:rsid w:val="00BD4D60"/>
    <w:rsid w:val="00C649BA"/>
    <w:rsid w:val="00C80D30"/>
    <w:rsid w:val="00D03ED4"/>
    <w:rsid w:val="00D20D5F"/>
    <w:rsid w:val="00D253AC"/>
    <w:rsid w:val="00D36EEE"/>
    <w:rsid w:val="00D43129"/>
    <w:rsid w:val="00D6629F"/>
    <w:rsid w:val="00D97B39"/>
    <w:rsid w:val="00E4717D"/>
    <w:rsid w:val="00E73638"/>
    <w:rsid w:val="00EE0E7C"/>
    <w:rsid w:val="00FB76FF"/>
    <w:rsid w:val="00FD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69B049-976F-4F4D-BD84-D75906CB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6C442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B096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2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440269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6C442C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6C442C"/>
    <w:rPr>
      <w:rFonts w:eastAsia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6C44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tocnumber">
    <w:name w:val="tocnumber"/>
    <w:basedOn w:val="a0"/>
    <w:rsid w:val="006C442C"/>
  </w:style>
  <w:style w:type="character" w:customStyle="1" w:styleId="toctext">
    <w:name w:val="toctext"/>
    <w:basedOn w:val="a0"/>
    <w:rsid w:val="006C442C"/>
  </w:style>
  <w:style w:type="character" w:customStyle="1" w:styleId="mw-headline">
    <w:name w:val="mw-headline"/>
    <w:basedOn w:val="a0"/>
    <w:rsid w:val="006C442C"/>
  </w:style>
  <w:style w:type="paragraph" w:customStyle="1" w:styleId="a7">
    <w:name w:val="сссссс"/>
    <w:basedOn w:val="2"/>
    <w:link w:val="a8"/>
    <w:qFormat/>
    <w:rsid w:val="00245979"/>
    <w:pPr>
      <w:ind w:left="-567" w:right="-283" w:firstLine="283"/>
      <w:jc w:val="center"/>
    </w:pPr>
    <w:rPr>
      <w:sz w:val="56"/>
    </w:rPr>
  </w:style>
  <w:style w:type="paragraph" w:styleId="a9">
    <w:name w:val="List Paragraph"/>
    <w:basedOn w:val="a"/>
    <w:uiPriority w:val="34"/>
    <w:qFormat/>
    <w:rsid w:val="00A24751"/>
    <w:pPr>
      <w:ind w:left="708"/>
    </w:pPr>
  </w:style>
  <w:style w:type="character" w:customStyle="1" w:styleId="a8">
    <w:name w:val="сссссс Знак"/>
    <w:link w:val="a7"/>
    <w:rsid w:val="00245979"/>
    <w:rPr>
      <w:rFonts w:eastAsia="Times New Roman"/>
      <w:b/>
      <w:bCs/>
      <w:sz w:val="56"/>
      <w:szCs w:val="36"/>
    </w:rPr>
  </w:style>
  <w:style w:type="character" w:customStyle="1" w:styleId="30">
    <w:name w:val="Заголовок 3 Знак"/>
    <w:link w:val="3"/>
    <w:uiPriority w:val="9"/>
    <w:rsid w:val="006B096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a">
    <w:name w:val="header"/>
    <w:basedOn w:val="a"/>
    <w:link w:val="ab"/>
    <w:uiPriority w:val="99"/>
    <w:unhideWhenUsed/>
    <w:rsid w:val="00D36EE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36EEE"/>
    <w:rPr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unhideWhenUsed/>
    <w:rsid w:val="00D36EE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36EEE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9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76750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763770465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1026979805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1336806112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2040666782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2055350504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</w:divsChild>
        </w:div>
        <w:div w:id="1074401642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shgpi.edu.ru/biblioteka/forum/img/interesnoe_v_ceti/Trailer.jpg" TargetMode="External"/><Relationship Id="rId18" Type="http://schemas.openxmlformats.org/officeDocument/2006/relationships/hyperlink" Target="http://school-of-inspiration.ru/buktrejler-reklamnyj-film-o-knige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4.gi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www.librinelcassetto.it/wp-content/uploads/2011/07/booktrailer.png" TargetMode="External"/><Relationship Id="rId25" Type="http://schemas.openxmlformats.org/officeDocument/2006/relationships/hyperlink" Target="http://eksmo.ru/media/book/" TargetMode="External"/><Relationship Id="rId33" Type="http://schemas.openxmlformats.org/officeDocument/2006/relationships/image" Target="http://img-fotki.yandex.ru/get/6400/60654532.c5/0_79ee9_fac5202c_XL" TargetMode="External"/><Relationship Id="rId38" Type="http://schemas.openxmlformats.org/officeDocument/2006/relationships/hyperlink" Target="http://school-of-inspiration.ru/pishem-knigu-rabota-nad-stilem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u.wikipedia.org/wiki/%D0%A2%D1%80%D0%B5%D0%B9%D0%BB%D0%B5%D1%80_%28%D0%BA%D0%B8%D0%BD%D0%B5%D0%BC%D0%B0%D1%82%D0%BE%D0%B3%D1%80%D0%B0%D1%84%29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mits.mosreg.ru/upload/iblock/905/236310.jpg" TargetMode="External"/><Relationship Id="rId24" Type="http://schemas.openxmlformats.org/officeDocument/2006/relationships/image" Target="http://img-fotki.yandex.ru/get/4711/119528728.d9c/0_a50b1_474dfee3_XL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school-of-inspiration.ru/reklama-knigi" TargetMode="External"/><Relationship Id="rId40" Type="http://schemas.openxmlformats.org/officeDocument/2006/relationships/image" Target="http://lyndalohill.akingmusic.com/topten/directors1958414.gif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hcpl.net/sites/default/files/movie_9.jpg" TargetMode="External"/><Relationship Id="rId23" Type="http://schemas.openxmlformats.org/officeDocument/2006/relationships/image" Target="media/image8.png"/><Relationship Id="rId28" Type="http://schemas.openxmlformats.org/officeDocument/2006/relationships/image" Target="http://www.dzpr.eu/wp-content/uploads/2013/11/videocamera-silhouette.jpg" TargetMode="External"/><Relationship Id="rId36" Type="http://schemas.openxmlformats.org/officeDocument/2006/relationships/hyperlink" Target="http://school-of-inspiration.ru/pishem-knigu-chto-takoe-syuzhet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://school-of-inspiration.ru/reklama-knigi-svoimi-silami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eksmo.ru/upload/iblock/159/logo_white_1.jpg" TargetMode="External"/><Relationship Id="rId14" Type="http://schemas.openxmlformats.org/officeDocument/2006/relationships/image" Target="media/image4.jpeg"/><Relationship Id="rId22" Type="http://schemas.openxmlformats.org/officeDocument/2006/relationships/image" Target="http://images.slanet.by/%7Esrc9180049/Videosemka_foto_tamada_v_Gomele_http_westvideo_jimdo.jpg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www.redvelis.ru/wp-content/uploads/2012/07/dnevnika_VAMPARA_2473264823748236735.jpg" TargetMode="External"/><Relationship Id="rId35" Type="http://schemas.openxmlformats.org/officeDocument/2006/relationships/image" Target="http://www.reklamater.ru/upload/iblock/a90/CC_CVECY-D011.jpg" TargetMode="External"/><Relationship Id="rId43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E96DB-E0AE-4B02-A5E8-FC325F48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1653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11054</CharactersWithSpaces>
  <SharedDoc>false</SharedDoc>
  <HLinks>
    <vt:vector size="114" baseType="variant">
      <vt:variant>
        <vt:i4>3604594</vt:i4>
      </vt:variant>
      <vt:variant>
        <vt:i4>18</vt:i4>
      </vt:variant>
      <vt:variant>
        <vt:i4>0</vt:i4>
      </vt:variant>
      <vt:variant>
        <vt:i4>5</vt:i4>
      </vt:variant>
      <vt:variant>
        <vt:lpwstr>http://school-of-inspiration.ru/pishem-knigu-rabota-nad-stilem</vt:lpwstr>
      </vt:variant>
      <vt:variant>
        <vt:lpwstr/>
      </vt:variant>
      <vt:variant>
        <vt:i4>1835036</vt:i4>
      </vt:variant>
      <vt:variant>
        <vt:i4>15</vt:i4>
      </vt:variant>
      <vt:variant>
        <vt:i4>0</vt:i4>
      </vt:variant>
      <vt:variant>
        <vt:i4>5</vt:i4>
      </vt:variant>
      <vt:variant>
        <vt:lpwstr>http://school-of-inspiration.ru/reklama-knigi</vt:lpwstr>
      </vt:variant>
      <vt:variant>
        <vt:lpwstr/>
      </vt:variant>
      <vt:variant>
        <vt:i4>3670139</vt:i4>
      </vt:variant>
      <vt:variant>
        <vt:i4>12</vt:i4>
      </vt:variant>
      <vt:variant>
        <vt:i4>0</vt:i4>
      </vt:variant>
      <vt:variant>
        <vt:i4>5</vt:i4>
      </vt:variant>
      <vt:variant>
        <vt:lpwstr>http://school-of-inspiration.ru/pishem-knigu-chto-takoe-syuzhet</vt:lpwstr>
      </vt:variant>
      <vt:variant>
        <vt:lpwstr/>
      </vt:variant>
      <vt:variant>
        <vt:i4>3473441</vt:i4>
      </vt:variant>
      <vt:variant>
        <vt:i4>9</vt:i4>
      </vt:variant>
      <vt:variant>
        <vt:i4>0</vt:i4>
      </vt:variant>
      <vt:variant>
        <vt:i4>5</vt:i4>
      </vt:variant>
      <vt:variant>
        <vt:lpwstr>http://school-of-inspiration.ru/reklama-knigi-svoimi-silami</vt:lpwstr>
      </vt:variant>
      <vt:variant>
        <vt:lpwstr/>
      </vt:variant>
      <vt:variant>
        <vt:i4>2621489</vt:i4>
      </vt:variant>
      <vt:variant>
        <vt:i4>6</vt:i4>
      </vt:variant>
      <vt:variant>
        <vt:i4>0</vt:i4>
      </vt:variant>
      <vt:variant>
        <vt:i4>5</vt:i4>
      </vt:variant>
      <vt:variant>
        <vt:lpwstr>http://eksmo.ru/media/book/</vt:lpwstr>
      </vt:variant>
      <vt:variant>
        <vt:lpwstr/>
      </vt:variant>
      <vt:variant>
        <vt:i4>3801092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https://ru.wikipedia.org/wiki/%D0%A2%D1%80%D0%B5%D0%B9%D0%BB%D0%B5%D1%80_%28%D0%BA%D0%B8%D0%BD%D0%B5%D0%BC%D0%B0%D1%82%D0%BE%D0%B3%D1%80%D0%B0%D1%84%29</vt:lpwstr>
      </vt:variant>
      <vt:variant>
        <vt:lpwstr/>
      </vt:variant>
      <vt:variant>
        <vt:i4>5832711</vt:i4>
      </vt:variant>
      <vt:variant>
        <vt:i4>0</vt:i4>
      </vt:variant>
      <vt:variant>
        <vt:i4>0</vt:i4>
      </vt:variant>
      <vt:variant>
        <vt:i4>5</vt:i4>
      </vt:variant>
      <vt:variant>
        <vt:lpwstr>http://school-of-inspiration.ru/buktrejler-reklamnyj-film-o-knige</vt:lpwstr>
      </vt:variant>
      <vt:variant>
        <vt:lpwstr/>
      </vt:variant>
      <vt:variant>
        <vt:i4>2818149</vt:i4>
      </vt:variant>
      <vt:variant>
        <vt:i4>-1</vt:i4>
      </vt:variant>
      <vt:variant>
        <vt:i4>1026</vt:i4>
      </vt:variant>
      <vt:variant>
        <vt:i4>1</vt:i4>
      </vt:variant>
      <vt:variant>
        <vt:lpwstr>http://mits.mosreg.ru/upload/iblock/905/236310.jpg</vt:lpwstr>
      </vt:variant>
      <vt:variant>
        <vt:lpwstr/>
      </vt:variant>
      <vt:variant>
        <vt:i4>8060965</vt:i4>
      </vt:variant>
      <vt:variant>
        <vt:i4>-1</vt:i4>
      </vt:variant>
      <vt:variant>
        <vt:i4>1028</vt:i4>
      </vt:variant>
      <vt:variant>
        <vt:i4>1</vt:i4>
      </vt:variant>
      <vt:variant>
        <vt:lpwstr>http://shgpi.edu.ru/biblioteka/forum/img/interesnoe_v_ceti/Trailer.jpg</vt:lpwstr>
      </vt:variant>
      <vt:variant>
        <vt:lpwstr/>
      </vt:variant>
      <vt:variant>
        <vt:i4>1507430</vt:i4>
      </vt:variant>
      <vt:variant>
        <vt:i4>-1</vt:i4>
      </vt:variant>
      <vt:variant>
        <vt:i4>1029</vt:i4>
      </vt:variant>
      <vt:variant>
        <vt:i4>1</vt:i4>
      </vt:variant>
      <vt:variant>
        <vt:lpwstr>http://www.hcpl.net/sites/default/files/movie_9.jpg</vt:lpwstr>
      </vt:variant>
      <vt:variant>
        <vt:lpwstr/>
      </vt:variant>
      <vt:variant>
        <vt:i4>6291492</vt:i4>
      </vt:variant>
      <vt:variant>
        <vt:i4>-1</vt:i4>
      </vt:variant>
      <vt:variant>
        <vt:i4>1030</vt:i4>
      </vt:variant>
      <vt:variant>
        <vt:i4>1</vt:i4>
      </vt:variant>
      <vt:variant>
        <vt:lpwstr>http://eksmo.ru/upload/iblock/159/logo_white_1.jpg</vt:lpwstr>
      </vt:variant>
      <vt:variant>
        <vt:lpwstr/>
      </vt:variant>
      <vt:variant>
        <vt:i4>131084</vt:i4>
      </vt:variant>
      <vt:variant>
        <vt:i4>-1</vt:i4>
      </vt:variant>
      <vt:variant>
        <vt:i4>1032</vt:i4>
      </vt:variant>
      <vt:variant>
        <vt:i4>1</vt:i4>
      </vt:variant>
      <vt:variant>
        <vt:lpwstr>http://www.librinelcassetto.it/wp-content/uploads/2011/07/booktrailer.png</vt:lpwstr>
      </vt:variant>
      <vt:variant>
        <vt:lpwstr/>
      </vt:variant>
      <vt:variant>
        <vt:i4>5374001</vt:i4>
      </vt:variant>
      <vt:variant>
        <vt:i4>-1</vt:i4>
      </vt:variant>
      <vt:variant>
        <vt:i4>1033</vt:i4>
      </vt:variant>
      <vt:variant>
        <vt:i4>1</vt:i4>
      </vt:variant>
      <vt:variant>
        <vt:lpwstr>http://img-fotki.yandex.ru/get/4711/119528728.d9c/0_a50b1_474dfee3_XL</vt:lpwstr>
      </vt:variant>
      <vt:variant>
        <vt:lpwstr/>
      </vt:variant>
      <vt:variant>
        <vt:i4>6684678</vt:i4>
      </vt:variant>
      <vt:variant>
        <vt:i4>-1</vt:i4>
      </vt:variant>
      <vt:variant>
        <vt:i4>1035</vt:i4>
      </vt:variant>
      <vt:variant>
        <vt:i4>1</vt:i4>
      </vt:variant>
      <vt:variant>
        <vt:lpwstr>http://images.slanet.by/%7Esrc9180049/Videosemka_foto_tamada_v_Gomele_http_westvideo_jimdo.jpg</vt:lpwstr>
      </vt:variant>
      <vt:variant>
        <vt:lpwstr/>
      </vt:variant>
      <vt:variant>
        <vt:i4>1572943</vt:i4>
      </vt:variant>
      <vt:variant>
        <vt:i4>-1</vt:i4>
      </vt:variant>
      <vt:variant>
        <vt:i4>1038</vt:i4>
      </vt:variant>
      <vt:variant>
        <vt:i4>1</vt:i4>
      </vt:variant>
      <vt:variant>
        <vt:lpwstr>http://www.dzpr.eu/wp-content/uploads/2013/11/videocamera-silhouette.jpg</vt:lpwstr>
      </vt:variant>
      <vt:variant>
        <vt:lpwstr/>
      </vt:variant>
      <vt:variant>
        <vt:i4>2097168</vt:i4>
      </vt:variant>
      <vt:variant>
        <vt:i4>-1</vt:i4>
      </vt:variant>
      <vt:variant>
        <vt:i4>1039</vt:i4>
      </vt:variant>
      <vt:variant>
        <vt:i4>1</vt:i4>
      </vt:variant>
      <vt:variant>
        <vt:lpwstr>http://img-fotki.yandex.ru/get/6400/60654532.c5/0_79ee9_fac5202c_XL</vt:lpwstr>
      </vt:variant>
      <vt:variant>
        <vt:lpwstr/>
      </vt:variant>
      <vt:variant>
        <vt:i4>2752637</vt:i4>
      </vt:variant>
      <vt:variant>
        <vt:i4>-1</vt:i4>
      </vt:variant>
      <vt:variant>
        <vt:i4>1040</vt:i4>
      </vt:variant>
      <vt:variant>
        <vt:i4>1</vt:i4>
      </vt:variant>
      <vt:variant>
        <vt:lpwstr>http://www.redvelis.ru/wp-content/uploads/2012/07/dnevnika_VAMPARA_2473264823748236735.jpg</vt:lpwstr>
      </vt:variant>
      <vt:variant>
        <vt:lpwstr/>
      </vt:variant>
      <vt:variant>
        <vt:i4>6553692</vt:i4>
      </vt:variant>
      <vt:variant>
        <vt:i4>-1</vt:i4>
      </vt:variant>
      <vt:variant>
        <vt:i4>1043</vt:i4>
      </vt:variant>
      <vt:variant>
        <vt:i4>1</vt:i4>
      </vt:variant>
      <vt:variant>
        <vt:lpwstr>http://www.reklamater.ru/upload/iblock/a90/CC_CVECY-D011.jpg</vt:lpwstr>
      </vt:variant>
      <vt:variant>
        <vt:lpwstr/>
      </vt:variant>
      <vt:variant>
        <vt:i4>5505027</vt:i4>
      </vt:variant>
      <vt:variant>
        <vt:i4>-1</vt:i4>
      </vt:variant>
      <vt:variant>
        <vt:i4>1044</vt:i4>
      </vt:variant>
      <vt:variant>
        <vt:i4>1</vt:i4>
      </vt:variant>
      <vt:variant>
        <vt:lpwstr>http://lyndalohill.akingmusic.com/topten/directors1958414.gif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Elmira</cp:lastModifiedBy>
  <cp:revision>2</cp:revision>
  <cp:lastPrinted>2015-02-25T09:16:00Z</cp:lastPrinted>
  <dcterms:created xsi:type="dcterms:W3CDTF">2020-09-03T11:53:00Z</dcterms:created>
  <dcterms:modified xsi:type="dcterms:W3CDTF">2020-09-03T11:53:00Z</dcterms:modified>
</cp:coreProperties>
</file>